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DF" w:rsidRPr="00584BDF" w:rsidRDefault="00584BDF" w:rsidP="00584BDF">
      <w:pPr>
        <w:spacing w:after="0"/>
        <w:jc w:val="center"/>
        <w:rPr>
          <w:rFonts w:ascii="Times New Roman" w:hAnsi="Times New Roman"/>
          <w:color w:val="000000" w:themeColor="text1"/>
          <w:sz w:val="28"/>
          <w:szCs w:val="28"/>
        </w:rPr>
      </w:pPr>
      <w:bookmarkStart w:id="0" w:name="_GoBack"/>
      <w:bookmarkEnd w:id="0"/>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Додаток 1</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584BDF" w:rsidRDefault="00801ED5" w:rsidP="00584BDF">
      <w:pPr>
        <w:spacing w:after="0"/>
        <w:jc w:val="right"/>
        <w:rPr>
          <w:rFonts w:ascii="Times New Roman" w:hAnsi="Times New Roman"/>
          <w:color w:val="000000" w:themeColor="text1"/>
          <w:sz w:val="28"/>
          <w:szCs w:val="28"/>
        </w:rPr>
      </w:pPr>
      <w:r>
        <w:rPr>
          <w:rFonts w:ascii="Times New Roman" w:hAnsi="Times New Roman"/>
          <w:color w:val="000000" w:themeColor="text1"/>
          <w:sz w:val="28"/>
          <w:szCs w:val="28"/>
        </w:rPr>
        <w:t>від  _______ 2022 р. № ____/____</w:t>
      </w:r>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074041" w:rsidP="00F22867">
      <w:pPr>
        <w:pStyle w:val="a4"/>
        <w:tabs>
          <w:tab w:val="left" w:pos="6300"/>
        </w:tabs>
        <w:spacing w:before="0" w:beforeAutospacing="0" w:after="0" w:afterAutospacing="0"/>
        <w:jc w:val="center"/>
        <w:rPr>
          <w:b/>
          <w:bCs/>
          <w:sz w:val="28"/>
          <w:szCs w:val="28"/>
          <w:lang w:val="uk-UA"/>
        </w:rPr>
      </w:pP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584BDF" w:rsidP="00074041">
      <w:pPr>
        <w:pStyle w:val="a4"/>
        <w:spacing w:before="0" w:beforeAutospacing="0" w:after="0" w:afterAutospacing="0"/>
        <w:jc w:val="center"/>
        <w:rPr>
          <w:b/>
          <w:bCs/>
          <w:sz w:val="28"/>
          <w:szCs w:val="28"/>
          <w:lang w:val="uk-UA"/>
        </w:rPr>
      </w:pPr>
      <w:r>
        <w:rPr>
          <w:b/>
          <w:bCs/>
          <w:sz w:val="28"/>
          <w:szCs w:val="28"/>
          <w:lang w:val="uk-UA"/>
        </w:rPr>
        <w:t>2022</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E2624D" w:rsidP="00853BFD">
            <w:pPr>
              <w:pStyle w:val="a4"/>
              <w:spacing w:before="0" w:beforeAutospacing="0" w:after="0" w:afterAutospacing="0" w:line="240" w:lineRule="exact"/>
              <w:jc w:val="both"/>
              <w:rPr>
                <w:sz w:val="28"/>
                <w:szCs w:val="28"/>
                <w:lang w:val="uk-UA"/>
              </w:rPr>
            </w:pPr>
            <w:r w:rsidRPr="00E2624D">
              <w:rPr>
                <w:sz w:val="28"/>
                <w:szCs w:val="28"/>
                <w:u w:color="000000"/>
                <w:bdr w:val="nil"/>
              </w:rPr>
              <w:t>6326,676</w:t>
            </w:r>
            <w:r w:rsidRPr="00E2624D">
              <w:rPr>
                <w:sz w:val="28"/>
                <w:szCs w:val="28"/>
                <w:u w:color="000000"/>
                <w:bdr w:val="nil"/>
                <w:lang w:val="uk-UA"/>
              </w:rPr>
              <w:t xml:space="preserve"> </w:t>
            </w:r>
            <w:r w:rsidR="00074041" w:rsidRPr="00E2624D">
              <w:rPr>
                <w:sz w:val="28"/>
                <w:szCs w:val="28"/>
                <w:lang w:val="uk-UA"/>
              </w:rPr>
              <w:t>тис. грн.</w:t>
            </w:r>
          </w:p>
        </w:tc>
      </w:tr>
    </w:tbl>
    <w:p w:rsidR="00074041" w:rsidRDefault="00074041" w:rsidP="00074041">
      <w:pPr>
        <w:pStyle w:val="aff5"/>
        <w:spacing w:line="290" w:lineRule="exact"/>
        <w:ind w:firstLine="0"/>
        <w:jc w:val="center"/>
        <w:rPr>
          <w:rFonts w:ascii="Times New Roman" w:hAnsi="Times New Roman"/>
          <w:b/>
          <w:sz w:val="28"/>
          <w:szCs w:val="28"/>
        </w:rPr>
      </w:pPr>
    </w:p>
    <w:p w:rsidR="00AB5567" w:rsidRPr="008022A7" w:rsidRDefault="00D770FB" w:rsidP="00AB5567">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6A2960" w:rsidRDefault="006A2960" w:rsidP="00D770FB">
      <w:pPr>
        <w:pStyle w:val="af0"/>
        <w:rPr>
          <w:rFonts w:ascii="Times New Roman" w:hAnsi="Times New Roman"/>
          <w:b/>
          <w:color w:val="000000" w:themeColor="text1"/>
          <w:sz w:val="28"/>
          <w:szCs w:val="28"/>
        </w:rPr>
      </w:pPr>
    </w:p>
    <w:p w:rsidR="008022A7" w:rsidRDefault="008022A7"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Pr="00F81F4E"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291DB0"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683,700</w:t>
            </w:r>
          </w:p>
        </w:tc>
        <w:tc>
          <w:tcPr>
            <w:tcW w:w="1260" w:type="dxa"/>
            <w:gridSpan w:val="2"/>
            <w:tcBorders>
              <w:bottom w:val="single" w:sz="4" w:space="0" w:color="000000"/>
            </w:tcBorders>
            <w:shd w:val="clear" w:color="auto" w:fill="auto"/>
            <w:vAlign w:val="center"/>
          </w:tcPr>
          <w:p w:rsidR="00074041"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0F070E" w:rsidRDefault="00291DB0" w:rsidP="00291DB0">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6307,556</w:t>
            </w:r>
          </w:p>
        </w:tc>
      </w:tr>
      <w:tr w:rsidR="00B74713" w:rsidRPr="00D97BF1"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291DB0"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683,700</w:t>
            </w:r>
          </w:p>
        </w:tc>
        <w:tc>
          <w:tcPr>
            <w:tcW w:w="1260" w:type="dxa"/>
            <w:gridSpan w:val="2"/>
            <w:tcBorders>
              <w:top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1372,452</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0F070E" w:rsidRDefault="00291DB0" w:rsidP="00291DB0">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6307</w:t>
            </w:r>
            <w:r w:rsidR="00F50E53">
              <w:rPr>
                <w:rFonts w:ascii="Times New Roman" w:hAnsi="Times New Roman"/>
                <w:sz w:val="24"/>
                <w:szCs w:val="24"/>
                <w:u w:color="000000"/>
                <w:bdr w:val="nil"/>
              </w:rPr>
              <w:t>,</w:t>
            </w:r>
            <w:r>
              <w:rPr>
                <w:rFonts w:ascii="Times New Roman" w:hAnsi="Times New Roman"/>
                <w:sz w:val="24"/>
                <w:szCs w:val="24"/>
                <w:u w:color="000000"/>
                <w:bdr w:val="nil"/>
              </w:rPr>
              <w:t>556</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F8690E" w:rsidP="00846981">
      <w:pPr>
        <w:spacing w:after="0" w:line="0" w:lineRule="atLeast"/>
        <w:ind w:firstLine="540"/>
        <w:jc w:val="both"/>
        <w:rPr>
          <w:rFonts w:ascii="Times New Roman" w:hAnsi="Times New Roman"/>
          <w:sz w:val="28"/>
          <w:szCs w:val="28"/>
        </w:rPr>
      </w:pPr>
      <w:r>
        <w:rPr>
          <w:rFonts w:ascii="Times New Roman" w:hAnsi="Times New Roman"/>
          <w:sz w:val="28"/>
          <w:szCs w:val="28"/>
        </w:rPr>
        <w:t>З</w:t>
      </w:r>
      <w:r w:rsidR="00956B34">
        <w:rPr>
          <w:rFonts w:ascii="Times New Roman" w:hAnsi="Times New Roman"/>
          <w:sz w:val="28"/>
          <w:szCs w:val="28"/>
        </w:rPr>
        <w:t xml:space="preserve"> 2021</w:t>
      </w:r>
      <w:r>
        <w:rPr>
          <w:rFonts w:ascii="Times New Roman" w:hAnsi="Times New Roman"/>
          <w:sz w:val="28"/>
          <w:szCs w:val="28"/>
        </w:rPr>
        <w:t xml:space="preserve"> року</w:t>
      </w:r>
      <w:r w:rsidR="00956B34" w:rsidRPr="009D0DA2">
        <w:rPr>
          <w:rFonts w:ascii="Times New Roman" w:hAnsi="Times New Roman"/>
          <w:sz w:val="28"/>
          <w:szCs w:val="28"/>
        </w:rPr>
        <w:t xml:space="preserve"> </w:t>
      </w:r>
      <w:r w:rsidR="00956B34">
        <w:rPr>
          <w:rFonts w:ascii="Times New Roman" w:hAnsi="Times New Roman"/>
          <w:sz w:val="28"/>
          <w:szCs w:val="28"/>
        </w:rPr>
        <w:t>на території Боярської міськ</w:t>
      </w:r>
      <w:r>
        <w:rPr>
          <w:rFonts w:ascii="Times New Roman" w:hAnsi="Times New Roman"/>
          <w:sz w:val="28"/>
          <w:szCs w:val="28"/>
        </w:rPr>
        <w:t>ої ради функціонує 1 ДБСТ</w:t>
      </w:r>
      <w:r w:rsidR="00956B34">
        <w:rPr>
          <w:rFonts w:ascii="Times New Roman" w:hAnsi="Times New Roman"/>
          <w:sz w:val="28"/>
          <w:szCs w:val="28"/>
        </w:rPr>
        <w:t>.</w:t>
      </w:r>
    </w:p>
    <w:p w:rsidR="00846981" w:rsidRDefault="00D35141" w:rsidP="00846981">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 грудня 2022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перебуває</w:t>
      </w:r>
      <w:r w:rsidR="00F8690E" w:rsidRPr="002B7325">
        <w:rPr>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66 дітей-сиріт та</w:t>
      </w:r>
      <w:r w:rsidR="00F8690E" w:rsidRPr="002B7325">
        <w:rPr>
          <w:rFonts w:ascii="Times New Roman" w:hAnsi="Times New Roman" w:cs="Times New Roman"/>
          <w:sz w:val="28"/>
          <w:szCs w:val="28"/>
          <w:shd w:val="clear" w:color="auto" w:fill="FFFFFF"/>
        </w:rPr>
        <w:t xml:space="preserve"> дітей, позбавлен</w:t>
      </w:r>
      <w:r w:rsidR="00F8690E">
        <w:rPr>
          <w:rFonts w:ascii="Times New Roman" w:hAnsi="Times New Roman" w:cs="Times New Roman"/>
          <w:sz w:val="28"/>
          <w:szCs w:val="28"/>
          <w:shd w:val="clear" w:color="auto" w:fill="FFFFFF"/>
        </w:rPr>
        <w:t>их батьківського піклування; 29 дітей сиріт,</w:t>
      </w:r>
      <w:r w:rsidR="00F8690E" w:rsidRPr="002B7325">
        <w:rPr>
          <w:rFonts w:ascii="Times New Roman" w:hAnsi="Times New Roman" w:cs="Times New Roman"/>
          <w:sz w:val="28"/>
          <w:szCs w:val="28"/>
          <w:shd w:val="clear" w:color="auto" w:fill="FFFFFF"/>
        </w:rPr>
        <w:t xml:space="preserve"> позбавлених батьківського піклування,</w:t>
      </w:r>
      <w:r w:rsidR="00F8690E">
        <w:rPr>
          <w:rFonts w:ascii="Times New Roman" w:hAnsi="Times New Roman" w:cs="Times New Roman"/>
          <w:sz w:val="28"/>
          <w:szCs w:val="28"/>
          <w:shd w:val="clear" w:color="auto" w:fill="FFFFFF"/>
        </w:rPr>
        <w:t xml:space="preserve"> які прибули з інших територій,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внаслідок бойових дій; 4 дитини були вилучені з неблагополучних родин. По усиновленню велося 9 судових справ, усиновлено 10 дітей, 4 справи не завершені. Взято під опіку – 6 дітей. Влаштовано в КЗ КОР «Спеціалізований будинок дитини м.</w:t>
      </w:r>
      <w:r>
        <w:rPr>
          <w:rFonts w:ascii="Times New Roman" w:hAnsi="Times New Roman" w:cs="Times New Roman"/>
          <w:sz w:val="28"/>
          <w:szCs w:val="28"/>
          <w:shd w:val="clear" w:color="auto" w:fill="FFFFFF"/>
        </w:rPr>
        <w:t xml:space="preserve"> </w:t>
      </w:r>
      <w:r w:rsidR="00F8690E">
        <w:rPr>
          <w:rFonts w:ascii="Times New Roman" w:hAnsi="Times New Roman" w:cs="Times New Roman"/>
          <w:sz w:val="28"/>
          <w:szCs w:val="28"/>
          <w:shd w:val="clear" w:color="auto" w:fill="FFFFFF"/>
        </w:rPr>
        <w:t>Боярка» - 3 дитини. П</w:t>
      </w:r>
      <w:r w:rsidR="00F8690E" w:rsidRPr="002B7325">
        <w:rPr>
          <w:rFonts w:ascii="Times New Roman" w:hAnsi="Times New Roman" w:cs="Times New Roman"/>
          <w:sz w:val="28"/>
          <w:szCs w:val="28"/>
          <w:shd w:val="clear" w:color="auto" w:fill="FFFFFF"/>
        </w:rPr>
        <w:t>роведено</w:t>
      </w:r>
      <w:r w:rsidR="00F8690E">
        <w:rPr>
          <w:rFonts w:ascii="Times New Roman" w:hAnsi="Times New Roman" w:cs="Times New Roman"/>
          <w:sz w:val="28"/>
          <w:szCs w:val="28"/>
          <w:shd w:val="clear" w:color="auto" w:fill="FFFFFF"/>
        </w:rPr>
        <w:t xml:space="preserve"> 160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956B34">
      <w:pPr>
        <w:spacing w:line="290" w:lineRule="exact"/>
        <w:ind w:firstLine="540"/>
        <w:jc w:val="both"/>
        <w:rPr>
          <w:rFonts w:ascii="Times New Roman" w:hAnsi="Times New Roman"/>
          <w:b/>
          <w:sz w:val="28"/>
          <w:szCs w:val="28"/>
        </w:rPr>
      </w:pPr>
    </w:p>
    <w:p w:rsidR="00764793" w:rsidRDefault="00764793" w:rsidP="00956B34">
      <w:pPr>
        <w:spacing w:line="290" w:lineRule="exact"/>
        <w:ind w:firstLine="540"/>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lastRenderedPageBreak/>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956B34" w:rsidRPr="007B430D" w:rsidRDefault="00956B34" w:rsidP="00956B34">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Pr="007B430D">
        <w:rPr>
          <w:rFonts w:ascii="Times New Roman" w:hAnsi="Times New Roman"/>
          <w:sz w:val="28"/>
          <w:szCs w:val="28"/>
        </w:rPr>
        <w:t xml:space="preserve">. </w:t>
      </w:r>
    </w:p>
    <w:p w:rsidR="007B430D" w:rsidRPr="007B430D" w:rsidRDefault="00956B34" w:rsidP="007B430D">
      <w:pPr>
        <w:spacing w:after="0" w:line="240" w:lineRule="auto"/>
        <w:ind w:firstLine="540"/>
        <w:jc w:val="both"/>
        <w:rPr>
          <w:rFonts w:ascii="Times New Roman" w:hAnsi="Times New Roman"/>
          <w:sz w:val="28"/>
          <w:szCs w:val="28"/>
        </w:rPr>
      </w:pPr>
      <w:r w:rsidRPr="007B430D">
        <w:rPr>
          <w:rFonts w:ascii="Times New Roman" w:hAnsi="Times New Roman"/>
          <w:sz w:val="28"/>
          <w:szCs w:val="28"/>
        </w:rPr>
        <w:t xml:space="preserve">Службою у справах </w:t>
      </w:r>
      <w:r w:rsidRPr="007B430D">
        <w:rPr>
          <w:rFonts w:ascii="Times New Roman" w:hAnsi="Times New Roman" w:cs="Times New Roman"/>
          <w:sz w:val="28"/>
          <w:szCs w:val="28"/>
        </w:rPr>
        <w:t xml:space="preserve">дітей </w:t>
      </w:r>
      <w:r w:rsidRPr="007B430D">
        <w:rPr>
          <w:rFonts w:ascii="Times New Roman" w:hAnsi="Times New Roman" w:cs="Times New Roman"/>
          <w:color w:val="000000" w:themeColor="text1"/>
          <w:sz w:val="28"/>
          <w:szCs w:val="28"/>
        </w:rPr>
        <w:t>Боярської міської ради</w:t>
      </w:r>
      <w:r w:rsidRPr="007B430D">
        <w:rPr>
          <w:rFonts w:ascii="Times New Roman" w:hAnsi="Times New Roman"/>
          <w:sz w:val="28"/>
          <w:szCs w:val="28"/>
        </w:rPr>
        <w:t xml:space="preserve"> спільно з відділом ювенальної превенції </w:t>
      </w:r>
      <w:r w:rsidRPr="007B430D">
        <w:rPr>
          <w:rFonts w:ascii="Times New Roman" w:hAnsi="Times New Roman" w:cs="Times New Roman"/>
          <w:color w:val="000000" w:themeColor="text1"/>
          <w:sz w:val="28"/>
          <w:szCs w:val="28"/>
          <w:bdr w:val="none" w:sz="0" w:space="0" w:color="auto" w:frame="1"/>
        </w:rPr>
        <w:t>ВП №1 Фастівського РУП ГУНП в Київській області</w:t>
      </w:r>
      <w:r w:rsidRPr="007B430D">
        <w:rPr>
          <w:rFonts w:ascii="Times New Roman" w:hAnsi="Times New Roman"/>
          <w:sz w:val="28"/>
          <w:szCs w:val="28"/>
        </w:rPr>
        <w:t xml:space="preserve">  проводиться роз’яснювальна, профілактичної робота, а також виїзди та рейди в громадські місця, розважальні заклади та сім`ї, які перебувають в складних життєвих обставинах. Так протягом 2021 року було </w:t>
      </w:r>
      <w:r w:rsidRPr="007B430D">
        <w:rPr>
          <w:rFonts w:ascii="Times New Roman" w:hAnsi="Times New Roman"/>
          <w:color w:val="000000" w:themeColor="text1"/>
          <w:sz w:val="28"/>
          <w:szCs w:val="28"/>
        </w:rPr>
        <w:t>проведено 7 рейдів, обстежено 112 сімей</w:t>
      </w:r>
      <w:r w:rsidRPr="007B430D">
        <w:rPr>
          <w:rFonts w:ascii="Times New Roman" w:hAnsi="Times New Roman"/>
          <w:sz w:val="28"/>
          <w:szCs w:val="28"/>
        </w:rPr>
        <w:t xml:space="preserve">, вилучено  4 дитини.  </w:t>
      </w:r>
    </w:p>
    <w:p w:rsidR="007B430D" w:rsidRPr="007B430D" w:rsidRDefault="007B430D" w:rsidP="007B430D">
      <w:pPr>
        <w:spacing w:after="0" w:line="240" w:lineRule="auto"/>
        <w:ind w:firstLine="540"/>
        <w:jc w:val="both"/>
        <w:rPr>
          <w:rFonts w:ascii="Times New Roman" w:hAnsi="Times New Roman"/>
          <w:sz w:val="28"/>
          <w:szCs w:val="28"/>
        </w:rPr>
      </w:pPr>
      <w:r w:rsidRPr="007B430D">
        <w:rPr>
          <w:rFonts w:ascii="Times New Roman" w:hAnsi="Times New Roman" w:cs="Times New Roman"/>
          <w:sz w:val="28"/>
          <w:szCs w:val="28"/>
        </w:rPr>
        <w:t>В зв’язку з збройною агресією російської федерації на території України в період часу з 24 лютого 2022 року по теперішній час</w:t>
      </w:r>
      <w:r w:rsidRPr="007B430D">
        <w:rPr>
          <w:rFonts w:ascii="Times New Roman" w:hAnsi="Times New Roman"/>
          <w:sz w:val="28"/>
          <w:szCs w:val="28"/>
        </w:rPr>
        <w:t xml:space="preserve"> виїзди та рейди в громадські місця</w:t>
      </w:r>
      <w:r w:rsidRPr="007B430D">
        <w:rPr>
          <w:rFonts w:ascii="Times New Roman" w:hAnsi="Times New Roman" w:cs="Times New Roman"/>
          <w:sz w:val="28"/>
          <w:szCs w:val="28"/>
        </w:rPr>
        <w:t xml:space="preserve">  не проводились.</w:t>
      </w:r>
    </w:p>
    <w:p w:rsidR="00956B34" w:rsidRPr="009D0DA2" w:rsidRDefault="00956B34" w:rsidP="00956B34">
      <w:pPr>
        <w:spacing w:after="0" w:line="240" w:lineRule="auto"/>
        <w:ind w:firstLine="571"/>
        <w:jc w:val="both"/>
        <w:rPr>
          <w:rFonts w:ascii="Times New Roman" w:hAnsi="Times New Roman"/>
          <w:sz w:val="28"/>
          <w:szCs w:val="28"/>
        </w:rPr>
      </w:pPr>
      <w:r w:rsidRPr="007B430D">
        <w:rPr>
          <w:rFonts w:ascii="Times New Roman" w:hAnsi="Times New Roman"/>
          <w:sz w:val="28"/>
          <w:szCs w:val="28"/>
        </w:rPr>
        <w:lastRenderedPageBreak/>
        <w:t>Для розширеного пошуку дітей, які перебувають у складних життєвих обставинах та потребують соціально-правового захисту чи матеріальної допомоги, необхідно реалізувати пункти  Комплексної програми Боярської міської ради.</w:t>
      </w:r>
      <w:r w:rsidRPr="009D0DA2">
        <w:rPr>
          <w:rFonts w:ascii="Times New Roman" w:hAnsi="Times New Roman"/>
          <w:sz w:val="28"/>
          <w:szCs w:val="28"/>
        </w:rPr>
        <w:t xml:space="preserve"> </w:t>
      </w:r>
    </w:p>
    <w:p w:rsidR="00956B34" w:rsidRDefault="00956B34" w:rsidP="00956B34">
      <w:pPr>
        <w:shd w:val="clear" w:color="auto" w:fill="FFFFFF"/>
        <w:spacing w:after="0" w:line="240" w:lineRule="auto"/>
        <w:ind w:right="175" w:firstLine="540"/>
        <w:jc w:val="both"/>
        <w:rPr>
          <w:rFonts w:ascii="Times New Roman" w:hAnsi="Times New Roman"/>
          <w:sz w:val="28"/>
          <w:szCs w:val="28"/>
        </w:rPr>
      </w:pPr>
      <w:r w:rsidRPr="009D0DA2">
        <w:rPr>
          <w:rFonts w:ascii="Times New Roman" w:hAnsi="Times New Roman"/>
          <w:sz w:val="28"/>
          <w:szCs w:val="28"/>
        </w:rPr>
        <w:t xml:space="preserve"> </w:t>
      </w:r>
    </w:p>
    <w:p w:rsidR="00956B34" w:rsidRPr="009D0DA2" w:rsidRDefault="00956B34" w:rsidP="00956B34">
      <w:pPr>
        <w:shd w:val="clear" w:color="auto" w:fill="FFFFFF"/>
        <w:spacing w:after="0" w:line="240" w:lineRule="auto"/>
        <w:ind w:right="175" w:firstLine="540"/>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t>Забезпечення безпечного та змістовного оздоровлення і відпочинку дітей</w:t>
      </w:r>
    </w:p>
    <w:p w:rsidR="00956B34" w:rsidRPr="009D0DA2" w:rsidRDefault="00956B34" w:rsidP="00956B34">
      <w:pPr>
        <w:shd w:val="clear" w:color="auto" w:fill="FFFFFF"/>
        <w:spacing w:after="0" w:line="240" w:lineRule="auto"/>
        <w:ind w:right="175" w:firstLine="540"/>
        <w:jc w:val="center"/>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P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-2026 роки надасть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повномаштабного вторгнення рф,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956B34" w:rsidP="00956B34">
      <w:pPr>
        <w:spacing w:after="0" w:line="240" w:lineRule="auto"/>
        <w:ind w:firstLine="567"/>
        <w:jc w:val="both"/>
        <w:rPr>
          <w:rFonts w:ascii="Times New Roman" w:hAnsi="Times New Roman"/>
          <w:color w:val="000000" w:themeColor="text1"/>
          <w:sz w:val="28"/>
          <w:szCs w:val="28"/>
        </w:rPr>
      </w:pPr>
      <w:r w:rsidRPr="00EA3D37">
        <w:rPr>
          <w:rFonts w:ascii="Times New Roman" w:hAnsi="Times New Roman"/>
          <w:color w:val="000000" w:themeColor="text1"/>
          <w:sz w:val="28"/>
          <w:szCs w:val="28"/>
        </w:rPr>
        <w:t xml:space="preserve">За 2021 рік від різних видів насильства та від жорстокого поводження на території Боярської МТГ постраждали 7 дітей.  </w:t>
      </w:r>
    </w:p>
    <w:p w:rsidR="00956B34" w:rsidRPr="00EA3D37" w:rsidRDefault="00903080" w:rsidP="00956B34">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Станом на 1 грудня 2022 року </w:t>
      </w:r>
      <w:r w:rsidR="000357FE">
        <w:rPr>
          <w:rFonts w:ascii="Times New Roman" w:hAnsi="Times New Roman"/>
          <w:color w:val="000000" w:themeColor="text1"/>
          <w:sz w:val="28"/>
          <w:szCs w:val="28"/>
        </w:rPr>
        <w:t xml:space="preserve"> внаслідок жорст</w:t>
      </w:r>
      <w:r w:rsidR="004C204B">
        <w:rPr>
          <w:rFonts w:ascii="Times New Roman" w:hAnsi="Times New Roman"/>
          <w:color w:val="000000" w:themeColor="text1"/>
          <w:sz w:val="28"/>
          <w:szCs w:val="28"/>
        </w:rPr>
        <w:t>о</w:t>
      </w:r>
      <w:r w:rsidR="000357FE">
        <w:rPr>
          <w:rFonts w:ascii="Times New Roman" w:hAnsi="Times New Roman"/>
          <w:color w:val="000000" w:themeColor="text1"/>
          <w:sz w:val="28"/>
          <w:szCs w:val="28"/>
        </w:rPr>
        <w:t>кого поводження з дітьми</w:t>
      </w:r>
      <w:r w:rsidR="004C204B">
        <w:rPr>
          <w:rFonts w:ascii="Times New Roman" w:hAnsi="Times New Roman"/>
          <w:color w:val="000000" w:themeColor="text1"/>
          <w:sz w:val="28"/>
          <w:szCs w:val="28"/>
        </w:rPr>
        <w:t xml:space="preserve"> постраждало 3 малолітніх дітей.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3"/>
        <w:gridCol w:w="6"/>
        <w:gridCol w:w="18"/>
        <w:gridCol w:w="3787"/>
        <w:gridCol w:w="23"/>
        <w:gridCol w:w="987"/>
        <w:gridCol w:w="6"/>
        <w:gridCol w:w="2120"/>
        <w:gridCol w:w="15"/>
        <w:gridCol w:w="1223"/>
        <w:gridCol w:w="29"/>
        <w:gridCol w:w="12"/>
        <w:gridCol w:w="838"/>
        <w:gridCol w:w="1419"/>
        <w:gridCol w:w="6"/>
        <w:gridCol w:w="9"/>
        <w:gridCol w:w="2170"/>
        <w:gridCol w:w="336"/>
        <w:gridCol w:w="29"/>
        <w:gridCol w:w="9"/>
      </w:tblGrid>
      <w:tr w:rsidR="0062641D" w:rsidRPr="00F81F4E" w:rsidTr="00AD18E9">
        <w:trPr>
          <w:gridAfter w:val="3"/>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3"/>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3"/>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3"/>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3"/>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3"/>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ційних прав та законних 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1,452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1,757</w:t>
            </w:r>
          </w:p>
        </w:tc>
        <w:tc>
          <w:tcPr>
            <w:tcW w:w="871" w:type="pct"/>
            <w:gridSpan w:val="4"/>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Посилення роботи з профілактики бездоглядності та безпритульності дітей, запобігання порушенням прав дитини шляхом удосконалення системи соціальних </w:t>
            </w:r>
            <w:r w:rsidRPr="00F81F4E">
              <w:rPr>
                <w:rFonts w:ascii="Times New Roman" w:hAnsi="Times New Roman"/>
                <w:sz w:val="24"/>
                <w:szCs w:val="24"/>
              </w:rPr>
              <w:lastRenderedPageBreak/>
              <w:t>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,0</w:t>
            </w:r>
            <w:r>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w:t>
            </w:r>
            <w:r w:rsidRPr="004E6A66">
              <w:rPr>
                <w:rFonts w:ascii="Times New Roman" w:hAnsi="Times New Roman" w:cs="Times New Roman"/>
                <w:sz w:val="24"/>
                <w:szCs w:val="24"/>
                <w:shd w:val="clear" w:color="auto" w:fill="FFFFFF"/>
              </w:rPr>
              <w:lastRenderedPageBreak/>
              <w:t>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4"/>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4"/>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4"/>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4"/>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4"/>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8902C3">
        <w:trPr>
          <w:gridAfter w:val="1"/>
          <w:wAfter w:w="3"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w:t>
            </w:r>
            <w:r w:rsidRPr="00F81F4E">
              <w:rPr>
                <w:rFonts w:ascii="Times New Roman" w:hAnsi="Times New Roman"/>
                <w:sz w:val="24"/>
                <w:szCs w:val="24"/>
              </w:rPr>
              <w:lastRenderedPageBreak/>
              <w:t>база ЄІАС «Діти».</w:t>
            </w:r>
          </w:p>
        </w:tc>
      </w:tr>
      <w:tr w:rsidR="00356EE8" w:rsidRPr="00F81F4E" w:rsidTr="008902C3">
        <w:trPr>
          <w:gridAfter w:val="1"/>
          <w:wAfter w:w="3"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71" w:type="pct"/>
            <w:gridSpan w:val="4"/>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8902C3">
        <w:trPr>
          <w:gridAfter w:val="1"/>
          <w:wAfter w:w="3"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B32D35">
        <w:trPr>
          <w:gridAfter w:val="1"/>
          <w:wAfter w:w="3"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B32D35">
        <w:trPr>
          <w:gridAfter w:val="1"/>
          <w:wAfter w:w="3"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4"/>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7F6A0F">
        <w:trPr>
          <w:gridAfter w:val="1"/>
          <w:wAfter w:w="3"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71"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7F6A0F">
        <w:trPr>
          <w:gridAfter w:val="1"/>
          <w:wAfter w:w="3"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1017,00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1118,00</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1"/>
          <w:wAfter w:w="3" w:type="pct"/>
          <w:trHeight w:val="1364"/>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71"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7F6A0F">
        <w:trPr>
          <w:gridAfter w:val="2"/>
          <w:wAfter w:w="13"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330</w:t>
            </w:r>
            <w:r w:rsidR="0062641D" w:rsidRPr="0062641D">
              <w:rPr>
                <w:rFonts w:ascii="Times New Roman" w:hAnsi="Times New Roman"/>
                <w:color w:val="000000" w:themeColor="text1"/>
                <w:sz w:val="24"/>
                <w:szCs w:val="24"/>
              </w:rPr>
              <w:t>,00</w:t>
            </w:r>
          </w:p>
          <w:p w:rsidR="0062641D"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500</w:t>
            </w:r>
            <w:r w:rsidR="0062641D" w:rsidRPr="0062641D">
              <w:rPr>
                <w:rFonts w:ascii="Times New Roman" w:hAnsi="Times New Roman"/>
                <w:color w:val="000000" w:themeColor="text1"/>
                <w:sz w:val="24"/>
                <w:szCs w:val="24"/>
              </w:rPr>
              <w:t>,00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121,00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133,10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7F6A0F">
        <w:trPr>
          <w:gridAfter w:val="2"/>
          <w:wAfter w:w="13"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 xml:space="preserve">3.3. Проводити  в громаді наради, </w:t>
            </w:r>
            <w:r w:rsidRPr="00D32567">
              <w:rPr>
                <w:rFonts w:ascii="Times New Roman" w:hAnsi="Times New Roman"/>
                <w:color w:val="000000"/>
                <w:sz w:val="24"/>
                <w:szCs w:val="24"/>
              </w:rPr>
              <w:lastRenderedPageBreak/>
              <w:t>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lastRenderedPageBreak/>
              <w:t>2022-</w:t>
            </w:r>
            <w:r w:rsidRPr="00D32567">
              <w:rPr>
                <w:rFonts w:ascii="Times New Roman" w:hAnsi="Times New Roman"/>
                <w:color w:val="000000"/>
                <w:sz w:val="24"/>
                <w:szCs w:val="24"/>
              </w:rPr>
              <w:lastRenderedPageBreak/>
              <w:t>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lastRenderedPageBreak/>
              <w:t xml:space="preserve">Служба у справах </w:t>
            </w:r>
            <w:r w:rsidRPr="00D32567">
              <w:rPr>
                <w:rFonts w:ascii="Times New Roman" w:hAnsi="Times New Roman" w:cs="Times New Roman"/>
                <w:color w:val="000000" w:themeColor="text1"/>
                <w:sz w:val="24"/>
                <w:szCs w:val="24"/>
                <w:bdr w:val="none" w:sz="0" w:space="0" w:color="auto" w:frame="1"/>
              </w:rPr>
              <w:lastRenderedPageBreak/>
              <w:t xml:space="preserve">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lastRenderedPageBreak/>
              <w:t xml:space="preserve">Місцевий </w:t>
            </w:r>
            <w:r w:rsidRPr="00D32567">
              <w:rPr>
                <w:rFonts w:ascii="Times New Roman" w:hAnsi="Times New Roman"/>
                <w:color w:val="000000"/>
                <w:sz w:val="24"/>
                <w:szCs w:val="24"/>
              </w:rPr>
              <w:lastRenderedPageBreak/>
              <w:t>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lastRenderedPageBreak/>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3"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 xml:space="preserve">Планування роботи та </w:t>
            </w:r>
            <w:r w:rsidRPr="00F81F4E">
              <w:rPr>
                <w:rFonts w:ascii="Times New Roman" w:hAnsi="Times New Roman"/>
                <w:color w:val="000000"/>
                <w:sz w:val="24"/>
                <w:szCs w:val="24"/>
              </w:rPr>
              <w:lastRenderedPageBreak/>
              <w:t>підбиття підсумків. Можливість планувати ефективне проведення оздоровлення</w:t>
            </w:r>
          </w:p>
        </w:tc>
      </w:tr>
      <w:tr w:rsidR="00E25A14" w:rsidRPr="00F81F4E" w:rsidTr="007F6A0F">
        <w:trPr>
          <w:gridAfter w:val="2"/>
          <w:wAfter w:w="13"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7F6A0F">
        <w:trPr>
          <w:gridAfter w:val="2"/>
          <w:wAfter w:w="13"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7F6A0F">
        <w:trPr>
          <w:gridAfter w:val="2"/>
          <w:wAfter w:w="13"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7F6A0F">
        <w:trPr>
          <w:gridAfter w:val="2"/>
          <w:wAfter w:w="13"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Запобі-гання та протидія насиль-ству і жорсто-кому 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t>4</w:t>
            </w:r>
            <w:r w:rsidRPr="00F81F4E">
              <w:rPr>
                <w:rFonts w:ascii="Times New Roman" w:hAnsi="Times New Roman"/>
                <w:sz w:val="24"/>
                <w:szCs w:val="24"/>
              </w:rPr>
              <w:t>.1. Проведення засідань за круглим столом, брифінгів, семінарів та інших заходів спрямованих на підвищення рівня обізнаності населення у сфері 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w:t>
            </w:r>
            <w:r w:rsidRPr="001F614C">
              <w:rPr>
                <w:color w:val="000000" w:themeColor="text1"/>
                <w:bdr w:val="none" w:sz="0" w:space="0" w:color="auto" w:frame="1"/>
                <w:lang w:val="uk-UA"/>
              </w:rPr>
              <w:lastRenderedPageBreak/>
              <w:t xml:space="preserve">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lastRenderedPageBreak/>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Підвищити рівень обізнаності 60 відсотків населення у сфері запобігання та протидії домашньому насильству, руйнацію негативних стереотипів та сформувати нетерпиме ставлення до насильницької моделі сімейних </w:t>
            </w:r>
            <w:r w:rsidRPr="00F81F4E">
              <w:rPr>
                <w:rFonts w:ascii="Times New Roman" w:hAnsi="Times New Roman"/>
                <w:sz w:val="24"/>
                <w:szCs w:val="24"/>
              </w:rPr>
              <w:lastRenderedPageBreak/>
              <w:t>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7F6A0F">
        <w:trPr>
          <w:gridAfter w:val="2"/>
          <w:wAfter w:w="13"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3"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lastRenderedPageBreak/>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291DB0" w:rsidP="00853BFD">
            <w:pPr>
              <w:spacing w:line="240" w:lineRule="exact"/>
              <w:jc w:val="center"/>
              <w:rPr>
                <w:rFonts w:ascii="Times New Roman" w:hAnsi="Times New Roman"/>
                <w:b/>
                <w:sz w:val="24"/>
                <w:szCs w:val="24"/>
              </w:rPr>
            </w:pPr>
            <w:r>
              <w:rPr>
                <w:rFonts w:ascii="Times New Roman" w:hAnsi="Times New Roman"/>
                <w:b/>
                <w:sz w:val="24"/>
                <w:szCs w:val="24"/>
              </w:rPr>
              <w:t>683,700</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1372,452</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1486,197</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B32D35">
        <w:trPr>
          <w:gridAfter w:val="1"/>
          <w:wAfter w:w="3"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F50E53" w:rsidP="00853BFD">
            <w:pPr>
              <w:spacing w:line="240" w:lineRule="exact"/>
              <w:jc w:val="center"/>
              <w:rPr>
                <w:rFonts w:ascii="Times New Roman" w:hAnsi="Times New Roman"/>
                <w:b/>
                <w:sz w:val="24"/>
                <w:szCs w:val="24"/>
              </w:rPr>
            </w:pPr>
            <w:r>
              <w:rPr>
                <w:rFonts w:ascii="Times New Roman" w:hAnsi="Times New Roman"/>
                <w:b/>
                <w:sz w:val="24"/>
                <w:szCs w:val="24"/>
              </w:rPr>
              <w:t xml:space="preserve"> </w:t>
            </w:r>
            <w:r w:rsidR="003F0F11" w:rsidRPr="00AC3E6B">
              <w:rPr>
                <w:rFonts w:ascii="Times New Roman" w:hAnsi="Times New Roman"/>
                <w:b/>
                <w:sz w:val="24"/>
                <w:szCs w:val="24"/>
              </w:rPr>
              <w:t>6</w:t>
            </w:r>
            <w:r w:rsidR="00291DB0">
              <w:rPr>
                <w:rFonts w:ascii="Times New Roman" w:hAnsi="Times New Roman"/>
                <w:b/>
                <w:sz w:val="24"/>
                <w:szCs w:val="24"/>
              </w:rPr>
              <w:t>307,556</w:t>
            </w:r>
          </w:p>
        </w:tc>
        <w:tc>
          <w:tcPr>
            <w:tcW w:w="873" w:type="pct"/>
            <w:gridSpan w:val="5"/>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8D465A"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В.о. н</w:t>
      </w:r>
      <w:r w:rsidR="00D03F39" w:rsidRPr="00D03F39">
        <w:rPr>
          <w:rFonts w:ascii="Times New Roman" w:hAnsi="Times New Roman"/>
          <w:b/>
          <w:sz w:val="28"/>
          <w:szCs w:val="28"/>
        </w:rPr>
        <w:t>ачальник</w:t>
      </w:r>
      <w:r>
        <w:rPr>
          <w:rFonts w:ascii="Times New Roman" w:hAnsi="Times New Roman"/>
          <w:b/>
          <w:sz w:val="28"/>
          <w:szCs w:val="28"/>
        </w:rPr>
        <w:t>а</w:t>
      </w:r>
      <w:r w:rsidR="00D03F39" w:rsidRPr="00D03F39">
        <w:rPr>
          <w:rFonts w:ascii="Times New Roman" w:hAnsi="Times New Roman"/>
          <w:b/>
          <w:sz w:val="28"/>
          <w:szCs w:val="28"/>
        </w:rPr>
        <w:t xml:space="preserve">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D2" w:rsidRDefault="00BE33D2" w:rsidP="00F50169">
      <w:pPr>
        <w:spacing w:after="0" w:line="240" w:lineRule="auto"/>
      </w:pPr>
      <w:r>
        <w:separator/>
      </w:r>
    </w:p>
  </w:endnote>
  <w:endnote w:type="continuationSeparator" w:id="0">
    <w:p w:rsidR="00BE33D2" w:rsidRDefault="00BE33D2"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D2" w:rsidRDefault="00BE33D2" w:rsidP="00F50169">
      <w:pPr>
        <w:spacing w:after="0" w:line="240" w:lineRule="auto"/>
      </w:pPr>
      <w:r>
        <w:separator/>
      </w:r>
    </w:p>
  </w:footnote>
  <w:footnote w:type="continuationSeparator" w:id="0">
    <w:p w:rsidR="00BE33D2" w:rsidRDefault="00BE33D2"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D0" w:rsidRPr="00A57E73" w:rsidRDefault="000A65D0">
    <w:pPr>
      <w:pStyle w:val="af8"/>
      <w:rPr>
        <w:rFonts w:ascii="Times New Roman" w:hAnsi="Times New Roman"/>
        <w:sz w:val="4"/>
      </w:rPr>
    </w:pPr>
  </w:p>
  <w:p w:rsidR="000A65D0" w:rsidRDefault="000A65D0">
    <w:pPr>
      <w:pStyle w:val="af8"/>
      <w:rPr>
        <w:sz w:val="4"/>
      </w:rPr>
    </w:pPr>
  </w:p>
  <w:p w:rsidR="000A65D0" w:rsidRDefault="000A65D0">
    <w:pPr>
      <w:pStyle w:val="af8"/>
      <w:rPr>
        <w:sz w:val="4"/>
      </w:rPr>
    </w:pPr>
  </w:p>
  <w:p w:rsidR="000A65D0" w:rsidRDefault="000A65D0">
    <w:pPr>
      <w:pStyle w:val="af8"/>
      <w:rPr>
        <w:sz w:val="4"/>
      </w:rPr>
    </w:pPr>
  </w:p>
  <w:p w:rsidR="000A65D0" w:rsidRDefault="000A65D0">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A10C0"/>
    <w:rsid w:val="000A251E"/>
    <w:rsid w:val="000A65D0"/>
    <w:rsid w:val="000B1E40"/>
    <w:rsid w:val="000B62E2"/>
    <w:rsid w:val="000C7197"/>
    <w:rsid w:val="000D1A85"/>
    <w:rsid w:val="000D7403"/>
    <w:rsid w:val="000E54EB"/>
    <w:rsid w:val="001239A2"/>
    <w:rsid w:val="00127A4C"/>
    <w:rsid w:val="001457E3"/>
    <w:rsid w:val="001538FC"/>
    <w:rsid w:val="001A4FAF"/>
    <w:rsid w:val="001D70DC"/>
    <w:rsid w:val="001F25EF"/>
    <w:rsid w:val="001F614C"/>
    <w:rsid w:val="00213B3B"/>
    <w:rsid w:val="00226D17"/>
    <w:rsid w:val="00233259"/>
    <w:rsid w:val="00233B57"/>
    <w:rsid w:val="00234C4F"/>
    <w:rsid w:val="00234C7D"/>
    <w:rsid w:val="00252B68"/>
    <w:rsid w:val="002632B8"/>
    <w:rsid w:val="002845EA"/>
    <w:rsid w:val="00291DB0"/>
    <w:rsid w:val="00300551"/>
    <w:rsid w:val="003008E1"/>
    <w:rsid w:val="00301A7D"/>
    <w:rsid w:val="00337EE3"/>
    <w:rsid w:val="003432B6"/>
    <w:rsid w:val="00356EE8"/>
    <w:rsid w:val="00371770"/>
    <w:rsid w:val="003949ED"/>
    <w:rsid w:val="003B1D7D"/>
    <w:rsid w:val="003C2FCB"/>
    <w:rsid w:val="003C5180"/>
    <w:rsid w:val="003D0023"/>
    <w:rsid w:val="003D5114"/>
    <w:rsid w:val="003F0C6F"/>
    <w:rsid w:val="003F0F11"/>
    <w:rsid w:val="003F355F"/>
    <w:rsid w:val="00421A6D"/>
    <w:rsid w:val="00421EB1"/>
    <w:rsid w:val="0043278B"/>
    <w:rsid w:val="004330B4"/>
    <w:rsid w:val="00445617"/>
    <w:rsid w:val="004C204B"/>
    <w:rsid w:val="004E6A66"/>
    <w:rsid w:val="005024CA"/>
    <w:rsid w:val="00503E59"/>
    <w:rsid w:val="00503E69"/>
    <w:rsid w:val="00504E4E"/>
    <w:rsid w:val="00504EB9"/>
    <w:rsid w:val="00507151"/>
    <w:rsid w:val="00520291"/>
    <w:rsid w:val="005369AB"/>
    <w:rsid w:val="005549E4"/>
    <w:rsid w:val="00584BDF"/>
    <w:rsid w:val="005A565F"/>
    <w:rsid w:val="005D4BA4"/>
    <w:rsid w:val="005F3DD3"/>
    <w:rsid w:val="00601235"/>
    <w:rsid w:val="00602966"/>
    <w:rsid w:val="006171B9"/>
    <w:rsid w:val="0062641D"/>
    <w:rsid w:val="00683EE4"/>
    <w:rsid w:val="006A2960"/>
    <w:rsid w:val="006A623D"/>
    <w:rsid w:val="006F2AAC"/>
    <w:rsid w:val="00754814"/>
    <w:rsid w:val="007554EF"/>
    <w:rsid w:val="00764793"/>
    <w:rsid w:val="00766912"/>
    <w:rsid w:val="0078251F"/>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86B41"/>
    <w:rsid w:val="008902C3"/>
    <w:rsid w:val="008C705F"/>
    <w:rsid w:val="008D465A"/>
    <w:rsid w:val="008E6585"/>
    <w:rsid w:val="009025F7"/>
    <w:rsid w:val="00903080"/>
    <w:rsid w:val="009059FD"/>
    <w:rsid w:val="00922DFB"/>
    <w:rsid w:val="00956B34"/>
    <w:rsid w:val="00967629"/>
    <w:rsid w:val="00980830"/>
    <w:rsid w:val="009961B7"/>
    <w:rsid w:val="009B7DD9"/>
    <w:rsid w:val="009D0DA2"/>
    <w:rsid w:val="009E0617"/>
    <w:rsid w:val="009E08AD"/>
    <w:rsid w:val="00A07351"/>
    <w:rsid w:val="00A30360"/>
    <w:rsid w:val="00A35270"/>
    <w:rsid w:val="00A41214"/>
    <w:rsid w:val="00A50F3B"/>
    <w:rsid w:val="00A51AEF"/>
    <w:rsid w:val="00A54AE6"/>
    <w:rsid w:val="00A67C75"/>
    <w:rsid w:val="00A740F5"/>
    <w:rsid w:val="00A77939"/>
    <w:rsid w:val="00A87D22"/>
    <w:rsid w:val="00A90C1C"/>
    <w:rsid w:val="00AA7165"/>
    <w:rsid w:val="00AB5567"/>
    <w:rsid w:val="00AC3E6B"/>
    <w:rsid w:val="00AC5C34"/>
    <w:rsid w:val="00AD18E9"/>
    <w:rsid w:val="00AE45C9"/>
    <w:rsid w:val="00AF1434"/>
    <w:rsid w:val="00B23B92"/>
    <w:rsid w:val="00B25AAD"/>
    <w:rsid w:val="00B32242"/>
    <w:rsid w:val="00B32D35"/>
    <w:rsid w:val="00B4354C"/>
    <w:rsid w:val="00B74713"/>
    <w:rsid w:val="00B7608C"/>
    <w:rsid w:val="00B86827"/>
    <w:rsid w:val="00BA2D04"/>
    <w:rsid w:val="00BA7B1B"/>
    <w:rsid w:val="00BC0731"/>
    <w:rsid w:val="00BD510C"/>
    <w:rsid w:val="00BE33D2"/>
    <w:rsid w:val="00C226FB"/>
    <w:rsid w:val="00C35FA6"/>
    <w:rsid w:val="00C457E7"/>
    <w:rsid w:val="00C5534E"/>
    <w:rsid w:val="00C63DC5"/>
    <w:rsid w:val="00C64936"/>
    <w:rsid w:val="00CB6ED7"/>
    <w:rsid w:val="00CD7496"/>
    <w:rsid w:val="00CE7C3F"/>
    <w:rsid w:val="00D034FA"/>
    <w:rsid w:val="00D03F39"/>
    <w:rsid w:val="00D05DCB"/>
    <w:rsid w:val="00D27DEE"/>
    <w:rsid w:val="00D32189"/>
    <w:rsid w:val="00D32567"/>
    <w:rsid w:val="00D35141"/>
    <w:rsid w:val="00D4270D"/>
    <w:rsid w:val="00D770FB"/>
    <w:rsid w:val="00D92A7E"/>
    <w:rsid w:val="00D97BF1"/>
    <w:rsid w:val="00DB75DB"/>
    <w:rsid w:val="00DD22E7"/>
    <w:rsid w:val="00DF1219"/>
    <w:rsid w:val="00E25A14"/>
    <w:rsid w:val="00E2624D"/>
    <w:rsid w:val="00E30279"/>
    <w:rsid w:val="00E5548B"/>
    <w:rsid w:val="00E572E3"/>
    <w:rsid w:val="00E57934"/>
    <w:rsid w:val="00E74D80"/>
    <w:rsid w:val="00E811E3"/>
    <w:rsid w:val="00E94219"/>
    <w:rsid w:val="00EA080A"/>
    <w:rsid w:val="00EA3D37"/>
    <w:rsid w:val="00EA449B"/>
    <w:rsid w:val="00EC7719"/>
    <w:rsid w:val="00ED143A"/>
    <w:rsid w:val="00ED237D"/>
    <w:rsid w:val="00ED59D3"/>
    <w:rsid w:val="00EF1263"/>
    <w:rsid w:val="00EF1D33"/>
    <w:rsid w:val="00F22867"/>
    <w:rsid w:val="00F23B40"/>
    <w:rsid w:val="00F26BEC"/>
    <w:rsid w:val="00F33367"/>
    <w:rsid w:val="00F50169"/>
    <w:rsid w:val="00F50E53"/>
    <w:rsid w:val="00F8690E"/>
    <w:rsid w:val="00F915AB"/>
    <w:rsid w:val="00F95131"/>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aff7">
    <w:name w:val="Без інтервалів"/>
    <w:rsid w:val="00074041"/>
    <w:pPr>
      <w:suppressAutoHyphens/>
      <w:spacing w:after="0" w:line="240" w:lineRule="auto"/>
    </w:pPr>
    <w:rPr>
      <w:rFonts w:ascii="Calibri" w:eastAsia="Calibri" w:hAnsi="Calibri" w:cs="Calibri"/>
      <w:lang w:eastAsia="zh-CN"/>
    </w:rPr>
  </w:style>
  <w:style w:type="paragraph" w:customStyle="1" w:styleId="1f2">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8">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3">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9">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4">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b">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c">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d">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6">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e">
    <w:name w:val="Plain Text"/>
    <w:basedOn w:val="a"/>
    <w:link w:val="afff"/>
    <w:rsid w:val="00074041"/>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0"/>
    <w:link w:val="affe"/>
    <w:rsid w:val="00074041"/>
    <w:rPr>
      <w:rFonts w:ascii="Courier New" w:eastAsia="Times New Roman" w:hAnsi="Courier New" w:cs="Times New Roman"/>
      <w:sz w:val="20"/>
      <w:szCs w:val="20"/>
      <w:lang w:eastAsia="ru-RU"/>
    </w:rPr>
  </w:style>
  <w:style w:type="paragraph" w:customStyle="1" w:styleId="115">
    <w:name w:val="Заголовок 11"/>
    <w:basedOn w:val="1f6"/>
    <w:next w:val="1f6"/>
    <w:rsid w:val="00074041"/>
    <w:pPr>
      <w:keepNext/>
      <w:spacing w:before="0"/>
      <w:ind w:firstLine="0"/>
      <w:jc w:val="center"/>
      <w:outlineLvl w:val="0"/>
    </w:pPr>
    <w:rPr>
      <w:rFonts w:ascii="Times New Roman" w:hAnsi="Times New Roman"/>
      <w:b/>
      <w:snapToGrid/>
      <w:sz w:val="28"/>
    </w:rPr>
  </w:style>
  <w:style w:type="paragraph" w:customStyle="1" w:styleId="1f7">
    <w:name w:val="Основной текст1"/>
    <w:basedOn w:val="1f6"/>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6"/>
    <w:rsid w:val="00074041"/>
    <w:pPr>
      <w:widowControl/>
      <w:spacing w:before="0"/>
      <w:ind w:firstLine="851"/>
      <w:jc w:val="both"/>
    </w:pPr>
    <w:rPr>
      <w:rFonts w:ascii="Times New Roman" w:hAnsi="Times New Roman"/>
      <w:b/>
      <w:snapToGrid/>
      <w:sz w:val="28"/>
    </w:rPr>
  </w:style>
  <w:style w:type="character" w:customStyle="1" w:styleId="afff0">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1">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2">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8">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9">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b">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c">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3">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1D5D-E421-4684-A7B4-085527C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4957</Words>
  <Characters>28255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3</cp:revision>
  <cp:lastPrinted>2022-12-12T18:16:00Z</cp:lastPrinted>
  <dcterms:created xsi:type="dcterms:W3CDTF">2022-12-14T08:25:00Z</dcterms:created>
  <dcterms:modified xsi:type="dcterms:W3CDTF">2022-12-14T08:25:00Z</dcterms:modified>
</cp:coreProperties>
</file>