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3746" w14:textId="6DA8486B" w:rsidR="00DF3652" w:rsidRDefault="00DF3652" w:rsidP="00DF3652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8821F73" wp14:editId="4B303C9E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51B91D8B" w14:textId="77777777" w:rsidR="00022AB5" w:rsidRDefault="00022AB5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3E509E" w14:textId="6BEF2DB3" w:rsidR="00DF3652" w:rsidRPr="003C28CE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14:paraId="5CA7B595" w14:textId="77777777" w:rsidR="00DF3652" w:rsidRPr="003C28CE" w:rsidRDefault="00DF3652" w:rsidP="00DF3652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14:paraId="28EDFC75" w14:textId="7644FF05" w:rsidR="00DF3652" w:rsidRDefault="00DF3652" w:rsidP="00DF3652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 w:rsidRPr="003C28CE"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FF2684" w:rsidRPr="003C28CE">
        <w:rPr>
          <w:b/>
          <w:bCs/>
          <w:color w:val="000000"/>
          <w:sz w:val="28"/>
          <w:szCs w:val="28"/>
          <w:lang w:val="uk-UA"/>
        </w:rPr>
        <w:t>52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14:paraId="4CFADA7D" w14:textId="77777777" w:rsidR="00DF3652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9CB9E9" w14:textId="5D70C761" w:rsidR="00DF3652" w:rsidRDefault="00DF3652" w:rsidP="00DF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022A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022A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2893</w:t>
      </w:r>
    </w:p>
    <w:p w14:paraId="6D950AF0" w14:textId="77777777" w:rsidR="00DF3652" w:rsidRDefault="00DF3652" w:rsidP="00DF365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D19D97" w14:textId="3B03A900" w:rsidR="00DF3652" w:rsidRDefault="00DF3652" w:rsidP="00DF3652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22A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3A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трав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ня 2024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                                           </w:t>
      </w:r>
    </w:p>
    <w:p w14:paraId="49975BD5" w14:textId="77777777" w:rsidR="00DF3652" w:rsidRDefault="00DF3652" w:rsidP="00DF36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87E58" w14:textId="77777777" w:rsidR="00D0057A" w:rsidRDefault="00FE4919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 w:rsid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договору оренди</w:t>
      </w:r>
      <w:r w:rsidR="0005213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</w:p>
    <w:p w14:paraId="3F99A516" w14:textId="36AC6655" w:rsidR="005C4365" w:rsidRDefault="00ED2B4B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2" w:name="_Hlk165020106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 w:rsidR="00085EB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</w:t>
      </w:r>
    </w:p>
    <w:p w14:paraId="4BEF2060" w14:textId="77777777" w:rsidR="005C4365" w:rsidRDefault="00085EB0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визначеного </w:t>
      </w:r>
      <w:r w:rsidR="00ED2B4B"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="00ED2B4B"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</w:p>
    <w:p w14:paraId="61FA34CC" w14:textId="77777777" w:rsidR="005C4365" w:rsidRDefault="00ED2B4B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</w:t>
      </w:r>
    </w:p>
    <w:p w14:paraId="04BB8C4E" w14:textId="77777777" w:rsidR="00DA1E80" w:rsidRDefault="00ED2B4B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територіальної громади </w:t>
      </w:r>
      <w:bookmarkEnd w:id="2"/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 w:rsid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14.07.2023 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</w:t>
      </w:r>
      <w:r w:rsidR="00DA1E80" w:rsidRPr="00DA1E80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</w:p>
    <w:p w14:paraId="04F9C7BC" w14:textId="2A02365F" w:rsidR="003C28CE" w:rsidRDefault="00DA1E80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11/О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 w:rsid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«ЦПМСД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 w:rsid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БМР» </w:t>
      </w:r>
    </w:p>
    <w:p w14:paraId="72FA3274" w14:textId="5353BD88" w:rsidR="00DF3652" w:rsidRDefault="003C28CE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та ТОВ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«</w:t>
      </w:r>
      <w:r w:rsid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ЛІС</w:t>
      </w:r>
      <w:r w:rsidR="00FE4919"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», за згодою сторін</w:t>
      </w:r>
      <w:bookmarkEnd w:id="1"/>
    </w:p>
    <w:p w14:paraId="5E59B04C" w14:textId="77777777" w:rsidR="00FE4919" w:rsidRDefault="00FE4919" w:rsidP="005C4365">
      <w:pPr>
        <w:keepNext/>
        <w:keepLines/>
        <w:shd w:val="solid" w:color="FFFFFF" w:fill="auto"/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14:paraId="036E8DEC" w14:textId="0580F6F1" w:rsidR="00DF3652" w:rsidRDefault="00DF3652" w:rsidP="00022AB5">
      <w:pPr>
        <w:keepNext/>
        <w:keepLines/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="00C13622"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="00C13622"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="003C28C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п. 2 ст. 24</w:t>
      </w:r>
      <w:r w:rsidR="00B11C91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ст. 25</w:t>
      </w:r>
      <w:r w:rsidR="003C28C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 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3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від 16.04.2024 року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№ 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02-09/2554/0-24</w:t>
      </w:r>
      <w:r w:rsidR="00FE4919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та звернення Товариства з обмеженою відповідальністю «ЛІС» від 11.04.2024 р. № 8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щодо </w:t>
      </w:r>
      <w:r w:rsidR="005E765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дострокового </w:t>
      </w:r>
      <w:r w:rsidR="00B11C91">
        <w:rPr>
          <w:rFonts w:ascii="Times New Roman" w:eastAsia="Calibri Light" w:hAnsi="Times New Roman" w:cs="Times New Roman"/>
          <w:sz w:val="28"/>
          <w:szCs w:val="28"/>
          <w:lang w:val="uk-UA"/>
        </w:rPr>
        <w:t>припинення</w:t>
      </w:r>
      <w:r w:rsidR="005E765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договору оренди № 11/О від 14.07.2023 року за взаємною згодою сторін</w:t>
      </w:r>
      <w:bookmarkEnd w:id="3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022AB5" w:rsidRPr="00022AB5">
        <w:rPr>
          <w:rFonts w:ascii="Times New Roman" w:eastAsia="Calibri Light" w:hAnsi="Times New Roman" w:cs="Times New Roman"/>
          <w:sz w:val="28"/>
          <w:szCs w:val="28"/>
          <w:lang w:val="uk-UA"/>
        </w:rPr>
        <w:t>13.05.2024 року № 01-02/32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14:paraId="43473AED" w14:textId="77777777" w:rsidR="00DF3652" w:rsidRDefault="00DF3652" w:rsidP="00DF365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14:paraId="1EAC65AD" w14:textId="77777777" w:rsidR="00DF3652" w:rsidRDefault="00DF3652" w:rsidP="00DF365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14:paraId="56C54D93" w14:textId="77777777" w:rsidR="00DF3652" w:rsidRDefault="00DF3652" w:rsidP="00DF3652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14:paraId="6A3DF54A" w14:textId="77777777" w:rsidR="00DF3652" w:rsidRDefault="00DF3652" w:rsidP="00DF365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14:paraId="65F7FF82" w14:textId="7558DA5A" w:rsidR="00DF3652" w:rsidRPr="00AE6C71" w:rsidRDefault="003C28CE" w:rsidP="00022AB5">
      <w:pPr>
        <w:pStyle w:val="a4"/>
        <w:numPr>
          <w:ilvl w:val="0"/>
          <w:numId w:val="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Припинити</w:t>
      </w:r>
      <w:r w:rsidR="00C1362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догов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і</w:t>
      </w:r>
      <w:r w:rsidR="00C1362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р оренди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bookmarkStart w:id="4" w:name="_Hlk165020154"/>
      <w:r w:rsidR="00085EB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комунальної власності Боярської міської</w:t>
      </w:r>
      <w:r w:rsid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085EB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4"/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від 14.07.2023 року</w:t>
      </w:r>
      <w:r w:rsidR="00DA1E8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DA1E8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№ 11/О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bookmarkStart w:id="5" w:name="_Hlk164241638"/>
      <w:r w:rsidR="00C1362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для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розміщення аптечного пункту, який укладений між 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им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підприємств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</w:t>
      </w:r>
      <w:r w:rsidR="00DF3652"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>Центр первинної медико – санітарної допомоги Боярської міської ради</w:t>
      </w:r>
      <w:r w:rsidR="00DF3652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»</w:t>
      </w:r>
      <w:r w:rsidR="005E7650"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 Товариством з обмеженою відповідальністю «ЛІС», за адресою: Київська область, Фастівський </w:t>
      </w:r>
      <w:r w:rsidR="005E7650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район, с. </w:t>
      </w:r>
      <w:proofErr w:type="spellStart"/>
      <w:r w:rsidR="005E7650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Забір’я</w:t>
      </w:r>
      <w:proofErr w:type="spellEnd"/>
      <w:r w:rsidR="005E7650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вул. Гончаренка, 12</w:t>
      </w:r>
      <w:r w:rsidR="003F34C2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5E7650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bookmarkEnd w:id="5"/>
      <w:r w:rsidR="005E771F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площею 30,4 м</w:t>
      </w:r>
      <w:r w:rsidR="005E771F" w:rsidRPr="00AE6C7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="005E7650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="00DF3652"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14:paraId="7BEAE8A1" w14:textId="73EED277" w:rsidR="00A540EF" w:rsidRPr="00AE6C71" w:rsidRDefault="00A540EF" w:rsidP="00022AB5">
      <w:pPr>
        <w:pStyle w:val="a4"/>
        <w:numPr>
          <w:ilvl w:val="0"/>
          <w:numId w:val="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Доручити комунальному некомерційному підприємству «Центр первинної медико-санітарної допомоги Боярської міської ради»</w:t>
      </w:r>
      <w:r w:rsidR="00C13622" w:rsidRPr="00AE6C71">
        <w:t xml:space="preserve"> </w:t>
      </w:r>
      <w:r w:rsidR="00C13622"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укласти додатков</w:t>
      </w:r>
      <w:r w:rsidR="005C4365"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у угоду</w:t>
      </w:r>
      <w:r w:rsidR="00C13622"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5C4365"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про припинення договору</w:t>
      </w:r>
      <w:r w:rsidR="005C4365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оренди нерухомого або іншого індивідуально визначеного майна, що належить до комунальної власності Боярської міської територіальної громади від 14.07.2023 року</w:t>
      </w:r>
      <w:r w:rsidR="00DA1E80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11/О</w:t>
      </w:r>
      <w:r w:rsidR="005C4365"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C13622"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та</w:t>
      </w:r>
      <w:r w:rsidRPr="00AE6C71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прийняти приміщення згідно акту приймання-передачі (повернення) об’єкта оренди відповідно до пункту 1 цього рішення.</w:t>
      </w:r>
    </w:p>
    <w:p w14:paraId="2B9A0803" w14:textId="0EAC8119" w:rsidR="00DF3652" w:rsidRPr="00AE6C71" w:rsidRDefault="00A540EF" w:rsidP="00022A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DF3652" w:rsidRPr="00AE6C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14:paraId="008234F4" w14:textId="77777777" w:rsidR="005C4365" w:rsidRPr="00AE6C71" w:rsidRDefault="005C4365" w:rsidP="00DF365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3FC180" w14:textId="0AE14E36" w:rsidR="00DF3652" w:rsidRPr="00AE6C71" w:rsidRDefault="00DF3652" w:rsidP="00DF365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6C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14:paraId="68E2CA96" w14:textId="6141EB0E" w:rsidR="00022AB5" w:rsidRDefault="00DF3652" w:rsidP="00022AB5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  <w:r w:rsidRPr="00AE6C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E6C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E6C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E6C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E6C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  <w:t xml:space="preserve">    Олексій ПЕРФІЛО</w:t>
      </w:r>
    </w:p>
    <w:p w14:paraId="27B69720" w14:textId="5F82C0BF" w:rsidR="00022AB5" w:rsidRPr="00493B85" w:rsidRDefault="00022AB5" w:rsidP="00022AB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22D063D8" w14:textId="77777777" w:rsidR="00022AB5" w:rsidRPr="00493B85" w:rsidRDefault="00022AB5" w:rsidP="00022AB5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493B85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14:paraId="2F93184E" w14:textId="77777777" w:rsidR="00022AB5" w:rsidRPr="00493B85" w:rsidRDefault="00022AB5" w:rsidP="00022AB5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4697B0D8" w14:textId="77777777" w:rsidR="00DF3652" w:rsidRPr="00AE6C71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44682623" w14:textId="77777777" w:rsidR="00DF3652" w:rsidRPr="00AE6C71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A8BD41F" w14:textId="77777777" w:rsidR="00DF3652" w:rsidRPr="00AE6C71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11558713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192BA744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3ABC9A7E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707FB5DA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E70637B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8A5461D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277FBE0C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6AAAA155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2EFC24F4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</w:rPr>
      </w:pPr>
    </w:p>
    <w:p w14:paraId="1A226DC6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DA0332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B96CD5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90EEC8" w14:textId="77777777" w:rsidR="00DF3652" w:rsidRDefault="00DF3652" w:rsidP="00DF3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B11C56" w14:textId="77777777" w:rsidR="008032B8" w:rsidRDefault="008032B8"/>
    <w:sectPr w:rsidR="008032B8" w:rsidSect="00022AB5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AC"/>
    <w:rsid w:val="00022AB5"/>
    <w:rsid w:val="00052132"/>
    <w:rsid w:val="00085EB0"/>
    <w:rsid w:val="00167C70"/>
    <w:rsid w:val="001C180F"/>
    <w:rsid w:val="003C28CE"/>
    <w:rsid w:val="003E395E"/>
    <w:rsid w:val="003F34C2"/>
    <w:rsid w:val="00493B85"/>
    <w:rsid w:val="00546CB8"/>
    <w:rsid w:val="005B6D7E"/>
    <w:rsid w:val="005B74AA"/>
    <w:rsid w:val="005C4365"/>
    <w:rsid w:val="005E7650"/>
    <w:rsid w:val="005E771F"/>
    <w:rsid w:val="00721256"/>
    <w:rsid w:val="00773586"/>
    <w:rsid w:val="00802B03"/>
    <w:rsid w:val="008032B8"/>
    <w:rsid w:val="00804DB1"/>
    <w:rsid w:val="009869AC"/>
    <w:rsid w:val="00996FBD"/>
    <w:rsid w:val="00A540EF"/>
    <w:rsid w:val="00AE6C71"/>
    <w:rsid w:val="00B11C91"/>
    <w:rsid w:val="00B1729F"/>
    <w:rsid w:val="00BA0653"/>
    <w:rsid w:val="00C13622"/>
    <w:rsid w:val="00C13AE0"/>
    <w:rsid w:val="00CC409F"/>
    <w:rsid w:val="00D0057A"/>
    <w:rsid w:val="00D91308"/>
    <w:rsid w:val="00DA1E80"/>
    <w:rsid w:val="00DF3652"/>
    <w:rsid w:val="00E802FE"/>
    <w:rsid w:val="00ED2B4B"/>
    <w:rsid w:val="00F9041B"/>
    <w:rsid w:val="00FE4919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961B"/>
  <w15:chartTrackingRefBased/>
  <w15:docId w15:val="{8ECE769D-87C9-45A4-BBDB-7C197B20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52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F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DF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Звичайна таблиця1"/>
    <w:uiPriority w:val="99"/>
    <w:semiHidden/>
    <w:rsid w:val="00DF3652"/>
    <w:pPr>
      <w:spacing w:line="256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58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2024-05-17T07:27:00Z</cp:lastPrinted>
  <dcterms:created xsi:type="dcterms:W3CDTF">2024-05-28T11:27:00Z</dcterms:created>
  <dcterms:modified xsi:type="dcterms:W3CDTF">2024-05-28T11:27:00Z</dcterms:modified>
</cp:coreProperties>
</file>