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9E3E7F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-147954</wp:posOffset>
                </wp:positionH>
                <wp:positionV relativeFrom="paragraph">
                  <wp:posOffset>152400</wp:posOffset>
                </wp:positionV>
                <wp:extent cx="1238250" cy="733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E7F" w:rsidRDefault="009E3E7F" w:rsidP="009E3E7F">
                            <w:pPr>
                              <w:spacing w:line="254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9E3E7F" w:rsidRDefault="009E3E7F" w:rsidP="009E3E7F">
                            <w:pPr>
                              <w:spacing w:line="254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t>01-03/390</w:t>
                            </w:r>
                          </w:p>
                          <w:p w:rsidR="009E3E7F" w:rsidRDefault="009E3E7F" w:rsidP="009E3E7F">
                            <w:pPr>
                              <w:spacing w:line="254" w:lineRule="auto"/>
                              <w:jc w:val="center"/>
                              <w:rPr>
                                <w:lang w:val="ru-RU" w:eastAsia="zh-CN"/>
                              </w:rPr>
                            </w:pPr>
                            <w:r>
                              <w:t>12.12.2025 р.</w:t>
                            </w:r>
                          </w:p>
                          <w:bookmarkEnd w:id="0"/>
                          <w:p w:rsidR="009E3E7F" w:rsidRDefault="009E3E7F" w:rsidP="009E3E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1.65pt;margin-top:12pt;width:97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" fillcolor="white [3201]" strokecolor="black [3200]" strokeweight="2pt">
                <v:textbox>
                  <w:txbxContent>
                    <w:p w:rsidR="009E3E7F" w:rsidRDefault="009E3E7F" w:rsidP="009E3E7F">
                      <w:pPr>
                        <w:spacing w:line="254" w:lineRule="auto"/>
                        <w:jc w:val="center"/>
                        <w:rPr>
                          <w:lang w:eastAsia="en-US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9E3E7F" w:rsidRDefault="009E3E7F" w:rsidP="009E3E7F">
                      <w:pPr>
                        <w:spacing w:line="254" w:lineRule="auto"/>
                        <w:jc w:val="center"/>
                        <w:rPr>
                          <w:rFonts w:eastAsia="Calibri"/>
                        </w:rPr>
                      </w:pPr>
                      <w:r>
                        <w:t>01-03/390</w:t>
                      </w:r>
                    </w:p>
                    <w:p w:rsidR="009E3E7F" w:rsidRDefault="009E3E7F" w:rsidP="009E3E7F">
                      <w:pPr>
                        <w:spacing w:line="254" w:lineRule="auto"/>
                        <w:jc w:val="center"/>
                        <w:rPr>
                          <w:lang w:val="ru-RU" w:eastAsia="zh-CN"/>
                        </w:rPr>
                      </w:pPr>
                      <w:r>
                        <w:t>12.12.2025 р.</w:t>
                      </w:r>
                    </w:p>
                    <w:bookmarkEnd w:id="1"/>
                    <w:p w:rsidR="009E3E7F" w:rsidRDefault="009E3E7F" w:rsidP="009E3E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32CB" w:rsidRPr="00BF4BC5" w:rsidRDefault="00B732CB" w:rsidP="00C47678">
      <w:pPr>
        <w:jc w:val="both"/>
        <w:rPr>
          <w:sz w:val="24"/>
          <w:szCs w:val="24"/>
        </w:rPr>
      </w:pPr>
    </w:p>
    <w:p w:rsidR="00B732CB" w:rsidRPr="00BF4BC5" w:rsidRDefault="00B732CB" w:rsidP="00941E31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A05C62" w:rsidRPr="00BF4BC5" w:rsidRDefault="00A05C62" w:rsidP="00C47678">
      <w:pPr>
        <w:jc w:val="both"/>
        <w:rPr>
          <w:b/>
          <w:sz w:val="24"/>
          <w:szCs w:val="24"/>
        </w:rPr>
      </w:pPr>
    </w:p>
    <w:p w:rsidR="00791CC0" w:rsidRPr="00BF4BC5" w:rsidRDefault="003E1D88" w:rsidP="00791CC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до проє</w:t>
      </w:r>
      <w:r w:rsidR="00B732CB" w:rsidRPr="00BF4BC5">
        <w:rPr>
          <w:b/>
          <w:sz w:val="24"/>
          <w:szCs w:val="24"/>
        </w:rPr>
        <w:t xml:space="preserve">кту рішення </w:t>
      </w:r>
      <w:r w:rsidR="008B3553" w:rsidRPr="00BF4BC5">
        <w:rPr>
          <w:b/>
          <w:sz w:val="24"/>
          <w:szCs w:val="24"/>
        </w:rPr>
        <w:t xml:space="preserve">чергової </w:t>
      </w:r>
      <w:r w:rsidR="00B732CB" w:rsidRPr="00BF4BC5">
        <w:rPr>
          <w:b/>
          <w:sz w:val="24"/>
          <w:szCs w:val="24"/>
        </w:rPr>
        <w:t>сесії</w:t>
      </w:r>
      <w:r w:rsidR="008B3553" w:rsidRPr="00BF4BC5">
        <w:rPr>
          <w:b/>
          <w:sz w:val="24"/>
          <w:szCs w:val="24"/>
        </w:rPr>
        <w:t xml:space="preserve"> Боярської</w:t>
      </w:r>
      <w:r w:rsidR="00B732CB" w:rsidRPr="00BF4BC5">
        <w:rPr>
          <w:b/>
          <w:sz w:val="24"/>
          <w:szCs w:val="24"/>
        </w:rPr>
        <w:t xml:space="preserve"> ради </w:t>
      </w:r>
    </w:p>
    <w:p w:rsidR="00210F3B" w:rsidRDefault="008B3553" w:rsidP="00CB7ED4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«</w:t>
      </w:r>
      <w:r w:rsidR="00791CC0" w:rsidRPr="00BF4BC5">
        <w:rPr>
          <w:b/>
          <w:sz w:val="24"/>
          <w:szCs w:val="24"/>
        </w:rPr>
        <w:t>Програма розвитку між</w:t>
      </w:r>
      <w:r w:rsidR="000B5219" w:rsidRPr="00BF4BC5">
        <w:rPr>
          <w:b/>
          <w:sz w:val="24"/>
          <w:szCs w:val="24"/>
        </w:rPr>
        <w:t>муніципального та між</w:t>
      </w:r>
      <w:r w:rsidR="00791CC0" w:rsidRPr="00BF4BC5">
        <w:rPr>
          <w:b/>
          <w:sz w:val="24"/>
          <w:szCs w:val="24"/>
        </w:rPr>
        <w:t xml:space="preserve">народного співробітництва </w:t>
      </w:r>
    </w:p>
    <w:p w:rsidR="00210F3B" w:rsidRDefault="00791CC0" w:rsidP="00210F3B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Боярської міськ</w:t>
      </w:r>
      <w:r w:rsidR="00CA7E0C">
        <w:rPr>
          <w:b/>
          <w:sz w:val="24"/>
          <w:szCs w:val="24"/>
        </w:rPr>
        <w:t>ої територіальної громади</w:t>
      </w:r>
      <w:r w:rsidR="00A01BAD" w:rsidRPr="009E3E7F">
        <w:rPr>
          <w:b/>
          <w:sz w:val="24"/>
          <w:szCs w:val="24"/>
          <w:lang w:val="ru-RU"/>
        </w:rPr>
        <w:t xml:space="preserve"> </w:t>
      </w:r>
      <w:r w:rsidR="00CA7E0C">
        <w:rPr>
          <w:b/>
          <w:sz w:val="24"/>
          <w:szCs w:val="24"/>
        </w:rPr>
        <w:t>на 2026</w:t>
      </w:r>
      <w:r w:rsidR="00210F3B">
        <w:rPr>
          <w:b/>
          <w:sz w:val="24"/>
          <w:szCs w:val="24"/>
        </w:rPr>
        <w:t xml:space="preserve"> рік</w:t>
      </w:r>
      <w:r w:rsidR="00683F62">
        <w:rPr>
          <w:b/>
          <w:sz w:val="24"/>
          <w:szCs w:val="24"/>
        </w:rPr>
        <w:t>»</w:t>
      </w:r>
    </w:p>
    <w:p w:rsidR="006D3654" w:rsidRPr="00CB7ED4" w:rsidRDefault="006D3654" w:rsidP="00210F3B">
      <w:pPr>
        <w:jc w:val="center"/>
        <w:rPr>
          <w:b/>
          <w:sz w:val="24"/>
          <w:szCs w:val="24"/>
        </w:rPr>
      </w:pPr>
    </w:p>
    <w:p w:rsidR="008B3553" w:rsidRPr="00BF4BC5" w:rsidRDefault="00B732CB" w:rsidP="00CD3A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F4BC5">
        <w:rPr>
          <w:sz w:val="24"/>
          <w:szCs w:val="24"/>
        </w:rPr>
        <w:t xml:space="preserve">Обґрунтування необхідності прийняття рішення. </w:t>
      </w:r>
    </w:p>
    <w:p w:rsidR="00791CC0" w:rsidRPr="00BF4BC5" w:rsidRDefault="00791CC0" w:rsidP="00CD3A4B">
      <w:pPr>
        <w:ind w:firstLine="708"/>
        <w:jc w:val="both"/>
        <w:outlineLvl w:val="0"/>
        <w:rPr>
          <w:color w:val="000000"/>
          <w:sz w:val="24"/>
          <w:szCs w:val="24"/>
          <w:lang w:eastAsia="uk-UA"/>
        </w:rPr>
      </w:pPr>
      <w:r w:rsidRPr="00BF4BC5">
        <w:rPr>
          <w:sz w:val="24"/>
          <w:szCs w:val="24"/>
        </w:rPr>
        <w:t>З метою 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</w:t>
      </w:r>
      <w:r w:rsidR="000B5219" w:rsidRPr="00BF4BC5">
        <w:rPr>
          <w:sz w:val="24"/>
          <w:szCs w:val="24"/>
        </w:rPr>
        <w:t xml:space="preserve"> та громадами України</w:t>
      </w:r>
      <w:r w:rsidRPr="00BF4BC5">
        <w:rPr>
          <w:sz w:val="24"/>
          <w:szCs w:val="24"/>
        </w:rPr>
        <w:t>; належного супроводу та документального ведення організації співпраці, обміну досвідом, організації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</w:t>
      </w:r>
      <w:r w:rsidR="000B5219" w:rsidRPr="00BF4BC5">
        <w:rPr>
          <w:sz w:val="24"/>
          <w:szCs w:val="24"/>
        </w:rPr>
        <w:t>, участь в реалізації проектів з отримання міжнародної технічної допомоги, , співпраця громад, спрямована на підвищення якості життя мешканців</w:t>
      </w:r>
      <w:r w:rsidRPr="00BF4BC5">
        <w:rPr>
          <w:sz w:val="24"/>
          <w:szCs w:val="24"/>
        </w:rPr>
        <w:t xml:space="preserve"> у військовий, </w:t>
      </w:r>
      <w:proofErr w:type="spellStart"/>
      <w:r w:rsidRPr="00BF4BC5">
        <w:rPr>
          <w:sz w:val="24"/>
          <w:szCs w:val="24"/>
        </w:rPr>
        <w:t>поствійськовий</w:t>
      </w:r>
      <w:proofErr w:type="spellEnd"/>
      <w:r w:rsidRPr="00BF4BC5">
        <w:rPr>
          <w:sz w:val="24"/>
          <w:szCs w:val="24"/>
        </w:rPr>
        <w:t xml:space="preserve"> час </w:t>
      </w:r>
      <w:r w:rsidR="008B3553" w:rsidRPr="00BF4BC5">
        <w:rPr>
          <w:sz w:val="24"/>
          <w:szCs w:val="24"/>
        </w:rPr>
        <w:t xml:space="preserve">підготовлено даний </w:t>
      </w:r>
      <w:proofErr w:type="spellStart"/>
      <w:r w:rsidR="008B3553" w:rsidRPr="00BF4BC5">
        <w:rPr>
          <w:sz w:val="24"/>
          <w:szCs w:val="24"/>
        </w:rPr>
        <w:t>п</w:t>
      </w:r>
      <w:r w:rsidR="00277B1A" w:rsidRPr="00BF4BC5">
        <w:rPr>
          <w:sz w:val="24"/>
          <w:szCs w:val="24"/>
        </w:rPr>
        <w:t>роє</w:t>
      </w:r>
      <w:r w:rsidR="00B732CB" w:rsidRPr="00BF4BC5">
        <w:rPr>
          <w:sz w:val="24"/>
          <w:szCs w:val="24"/>
        </w:rPr>
        <w:t>кт</w:t>
      </w:r>
      <w:proofErr w:type="spellEnd"/>
      <w:r w:rsidR="00B732CB" w:rsidRPr="00BF4BC5">
        <w:rPr>
          <w:sz w:val="24"/>
          <w:szCs w:val="24"/>
        </w:rPr>
        <w:t xml:space="preserve"> рішення сесії </w:t>
      </w:r>
      <w:r w:rsidR="008B3553" w:rsidRPr="00BF4BC5">
        <w:rPr>
          <w:sz w:val="24"/>
          <w:szCs w:val="24"/>
        </w:rPr>
        <w:t xml:space="preserve">Боярської міської </w:t>
      </w:r>
      <w:r w:rsidR="00B732CB" w:rsidRPr="00BF4BC5">
        <w:rPr>
          <w:sz w:val="24"/>
          <w:szCs w:val="24"/>
        </w:rPr>
        <w:t xml:space="preserve">ради </w:t>
      </w:r>
      <w:r w:rsidR="00CE2EBB" w:rsidRPr="00BF4BC5">
        <w:rPr>
          <w:sz w:val="24"/>
          <w:szCs w:val="24"/>
        </w:rPr>
        <w:t xml:space="preserve">відповідно до </w:t>
      </w:r>
      <w:r w:rsidR="000B5219" w:rsidRPr="00BF4BC5">
        <w:rPr>
          <w:color w:val="000000"/>
          <w:sz w:val="24"/>
          <w:szCs w:val="24"/>
          <w:lang w:eastAsia="uk-UA"/>
        </w:rPr>
        <w:t>з</w:t>
      </w:r>
      <w:r w:rsidRPr="00BF4BC5">
        <w:rPr>
          <w:color w:val="000000"/>
          <w:sz w:val="24"/>
          <w:szCs w:val="24"/>
          <w:lang w:eastAsia="uk-UA"/>
        </w:rPr>
        <w:t>аконів України «Про місцеве самоврядування в Україні», « Про засади внутрішньої і зовнішньої політики», «Про мі</w:t>
      </w:r>
      <w:r w:rsidR="000B5219" w:rsidRPr="00BF4BC5">
        <w:rPr>
          <w:color w:val="000000"/>
          <w:sz w:val="24"/>
          <w:szCs w:val="24"/>
          <w:lang w:eastAsia="uk-UA"/>
        </w:rPr>
        <w:t>жнародні договори в Україні», «</w:t>
      </w:r>
      <w:r w:rsidRPr="00BF4BC5">
        <w:rPr>
          <w:color w:val="000000"/>
          <w:sz w:val="24"/>
          <w:szCs w:val="24"/>
          <w:lang w:eastAsia="uk-UA"/>
        </w:rPr>
        <w:t xml:space="preserve">Про </w:t>
      </w:r>
      <w:r w:rsidR="000B5219" w:rsidRPr="00BF4BC5">
        <w:rPr>
          <w:color w:val="000000"/>
          <w:sz w:val="24"/>
          <w:szCs w:val="24"/>
          <w:lang w:eastAsia="uk-UA"/>
        </w:rPr>
        <w:t>міжнародне територіальне співробітництво України</w:t>
      </w:r>
      <w:r w:rsidRPr="00BF4BC5">
        <w:rPr>
          <w:color w:val="000000"/>
          <w:sz w:val="24"/>
          <w:szCs w:val="24"/>
          <w:lang w:eastAsia="uk-UA"/>
        </w:rPr>
        <w:t>», Стратегії</w:t>
      </w:r>
      <w:r w:rsidR="000B5219" w:rsidRPr="00BF4BC5">
        <w:rPr>
          <w:color w:val="000000"/>
          <w:sz w:val="24"/>
          <w:szCs w:val="24"/>
          <w:lang w:eastAsia="uk-UA"/>
        </w:rPr>
        <w:t xml:space="preserve"> Сталого розвитку України до 20</w:t>
      </w:r>
      <w:r w:rsidRPr="00BF4BC5">
        <w:rPr>
          <w:color w:val="000000"/>
          <w:sz w:val="24"/>
          <w:szCs w:val="24"/>
          <w:lang w:eastAsia="uk-UA"/>
        </w:rPr>
        <w:t>3</w:t>
      </w:r>
      <w:r w:rsidR="000B5219" w:rsidRPr="00BF4BC5">
        <w:rPr>
          <w:color w:val="000000"/>
          <w:sz w:val="24"/>
          <w:szCs w:val="24"/>
          <w:lang w:eastAsia="uk-UA"/>
        </w:rPr>
        <w:t>0</w:t>
      </w:r>
      <w:r w:rsidRPr="00BF4BC5">
        <w:rPr>
          <w:color w:val="000000"/>
          <w:sz w:val="24"/>
          <w:szCs w:val="24"/>
          <w:lang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 w:rsidRPr="00BF4BC5">
        <w:rPr>
          <w:color w:val="000000"/>
          <w:sz w:val="24"/>
          <w:szCs w:val="24"/>
          <w:lang w:val="en-US" w:eastAsia="uk-UA"/>
        </w:rPr>
        <w:t>VII</w:t>
      </w:r>
      <w:r w:rsidRPr="00BF4BC5">
        <w:rPr>
          <w:color w:val="000000"/>
          <w:sz w:val="24"/>
          <w:szCs w:val="24"/>
          <w:lang w:eastAsia="uk-UA"/>
        </w:rPr>
        <w:t>(зі змінами від 15 жовтня 2020 року № 930-36-</w:t>
      </w:r>
      <w:r w:rsidRPr="00BF4BC5">
        <w:rPr>
          <w:color w:val="000000"/>
          <w:sz w:val="24"/>
          <w:szCs w:val="24"/>
          <w:lang w:val="en-US" w:eastAsia="uk-UA"/>
        </w:rPr>
        <w:t>VII</w:t>
      </w:r>
      <w:r w:rsidRPr="00BF4BC5">
        <w:rPr>
          <w:color w:val="000000"/>
          <w:sz w:val="24"/>
          <w:szCs w:val="24"/>
          <w:lang w:eastAsia="uk-UA"/>
        </w:rPr>
        <w:t xml:space="preserve">). </w:t>
      </w:r>
    </w:p>
    <w:p w:rsidR="00AC0151" w:rsidRPr="00A01BAD" w:rsidRDefault="00CA7E0C" w:rsidP="00CD3A4B">
      <w:pPr>
        <w:jc w:val="both"/>
        <w:rPr>
          <w:b/>
          <w:sz w:val="24"/>
          <w:szCs w:val="24"/>
        </w:rPr>
      </w:pPr>
      <w:r w:rsidRPr="00A01BAD">
        <w:rPr>
          <w:b/>
          <w:sz w:val="24"/>
          <w:szCs w:val="24"/>
        </w:rPr>
        <w:t>Загальний обсяг видатків, запланованих на 2026 рік – 400 000 гривень</w:t>
      </w:r>
    </w:p>
    <w:p w:rsidR="00AC0151" w:rsidRPr="00CB7ED4" w:rsidRDefault="00791CC0" w:rsidP="00210F3B">
      <w:pPr>
        <w:jc w:val="center"/>
        <w:rPr>
          <w:sz w:val="24"/>
          <w:szCs w:val="24"/>
          <w:u w:val="single"/>
        </w:rPr>
      </w:pPr>
      <w:r w:rsidRPr="00CB7ED4">
        <w:rPr>
          <w:sz w:val="24"/>
          <w:szCs w:val="24"/>
          <w:u w:val="single"/>
        </w:rPr>
        <w:t>Обґ</w:t>
      </w:r>
      <w:r w:rsidR="00AC0151" w:rsidRPr="00CB7ED4">
        <w:rPr>
          <w:sz w:val="24"/>
          <w:szCs w:val="24"/>
          <w:u w:val="single"/>
        </w:rPr>
        <w:t xml:space="preserve">рунтування заявлених у Програмі </w:t>
      </w:r>
      <w:r w:rsidR="00FE35D7" w:rsidRPr="00CB7ED4">
        <w:rPr>
          <w:sz w:val="24"/>
          <w:szCs w:val="24"/>
          <w:u w:val="single"/>
        </w:rPr>
        <w:t xml:space="preserve">орієнтовних </w:t>
      </w:r>
      <w:r w:rsidR="00CA7E0C">
        <w:rPr>
          <w:sz w:val="24"/>
          <w:szCs w:val="24"/>
          <w:u w:val="single"/>
        </w:rPr>
        <w:t>об’ємів видатків на 2026</w:t>
      </w:r>
      <w:r w:rsidR="00AC0151" w:rsidRPr="00CB7ED4">
        <w:rPr>
          <w:sz w:val="24"/>
          <w:szCs w:val="24"/>
          <w:u w:val="single"/>
        </w:rPr>
        <w:t xml:space="preserve"> рік:</w:t>
      </w:r>
    </w:p>
    <w:p w:rsidR="00791CC0" w:rsidRPr="00BF4BC5" w:rsidRDefault="00791CC0" w:rsidP="00210F3B">
      <w:pPr>
        <w:pStyle w:val="a3"/>
        <w:numPr>
          <w:ilvl w:val="0"/>
          <w:numId w:val="3"/>
        </w:numPr>
        <w:ind w:left="0" w:firstLine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Забезпечення перебування представників міст – </w:t>
      </w:r>
      <w:r w:rsidR="000B5219" w:rsidRPr="00BF4BC5">
        <w:rPr>
          <w:color w:val="000000"/>
          <w:sz w:val="24"/>
          <w:szCs w:val="24"/>
          <w:lang w:eastAsia="uk-UA"/>
        </w:rPr>
        <w:t xml:space="preserve">побратимів, партнерських міст,  </w:t>
      </w:r>
      <w:r w:rsidRPr="00BF4BC5">
        <w:rPr>
          <w:color w:val="000000"/>
          <w:sz w:val="24"/>
          <w:szCs w:val="24"/>
          <w:lang w:eastAsia="uk-UA"/>
        </w:rPr>
        <w:t>іноземних делегацій</w:t>
      </w:r>
      <w:r w:rsidR="000B5219" w:rsidRPr="00BF4BC5">
        <w:rPr>
          <w:color w:val="000000"/>
          <w:sz w:val="24"/>
          <w:szCs w:val="24"/>
          <w:lang w:eastAsia="uk-UA"/>
        </w:rPr>
        <w:t>, громад України</w:t>
      </w:r>
      <w:r w:rsidRPr="00BF4BC5">
        <w:rPr>
          <w:color w:val="000000"/>
          <w:sz w:val="24"/>
          <w:szCs w:val="24"/>
          <w:lang w:eastAsia="uk-UA"/>
        </w:rPr>
        <w:t xml:space="preserve"> в заходах, що проводяться в Боярській громаді з метою поліпшення партнерських відносин та організації різних видів допомоги мешканцям Боярської громади, а саме:</w:t>
      </w:r>
    </w:p>
    <w:p w:rsidR="00791CC0" w:rsidRPr="00BF4BC5" w:rsidRDefault="00791CC0" w:rsidP="00210F3B">
      <w:pPr>
        <w:pStyle w:val="a3"/>
        <w:numPr>
          <w:ilvl w:val="0"/>
          <w:numId w:val="4"/>
        </w:numPr>
        <w:ind w:left="0" w:firstLine="0"/>
        <w:jc w:val="both"/>
        <w:rPr>
          <w:b/>
          <w:color w:val="000000"/>
          <w:sz w:val="24"/>
          <w:szCs w:val="24"/>
          <w:lang w:eastAsia="uk-UA"/>
        </w:rPr>
      </w:pPr>
      <w:r w:rsidRPr="00BF4BC5">
        <w:rPr>
          <w:b/>
          <w:color w:val="000000"/>
          <w:sz w:val="24"/>
          <w:szCs w:val="24"/>
          <w:lang w:eastAsia="uk-UA"/>
        </w:rPr>
        <w:t>Проживання</w:t>
      </w:r>
    </w:p>
    <w:p w:rsidR="00CD3A4B" w:rsidRPr="00BF4BC5" w:rsidRDefault="00791CC0" w:rsidP="00210F3B">
      <w:pPr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Враховуючи, що Боярська громада вже</w:t>
      </w:r>
      <w:r w:rsidR="000B5219" w:rsidRPr="00BF4BC5">
        <w:rPr>
          <w:color w:val="000000"/>
          <w:sz w:val="24"/>
          <w:szCs w:val="24"/>
          <w:lang w:eastAsia="uk-UA"/>
        </w:rPr>
        <w:t xml:space="preserve"> має 11</w:t>
      </w:r>
      <w:r w:rsidRPr="00BF4BC5">
        <w:rPr>
          <w:color w:val="000000"/>
          <w:sz w:val="24"/>
          <w:szCs w:val="24"/>
          <w:lang w:eastAsia="uk-UA"/>
        </w:rPr>
        <w:t xml:space="preserve"> громад-партнерів з числа міжнародної спільноти</w:t>
      </w:r>
      <w:r w:rsidR="000E509A" w:rsidRPr="00BF4BC5">
        <w:rPr>
          <w:color w:val="000000"/>
          <w:sz w:val="24"/>
          <w:szCs w:val="24"/>
          <w:lang w:eastAsia="uk-UA"/>
        </w:rPr>
        <w:t xml:space="preserve"> </w:t>
      </w:r>
      <w:r w:rsidR="000B5219" w:rsidRPr="00BF4BC5">
        <w:rPr>
          <w:color w:val="000000"/>
          <w:sz w:val="24"/>
          <w:szCs w:val="24"/>
          <w:lang w:eastAsia="uk-UA"/>
        </w:rPr>
        <w:t>(10,</w:t>
      </w:r>
      <w:r w:rsidR="001B24BC" w:rsidRPr="00BF4BC5">
        <w:rPr>
          <w:color w:val="000000"/>
          <w:sz w:val="24"/>
          <w:szCs w:val="24"/>
          <w:lang w:eastAsia="uk-UA"/>
        </w:rPr>
        <w:t xml:space="preserve"> з яких активно співпрацюють</w:t>
      </w:r>
      <w:r w:rsidRPr="00BF4BC5">
        <w:rPr>
          <w:color w:val="000000"/>
          <w:sz w:val="24"/>
          <w:szCs w:val="24"/>
          <w:lang w:eastAsia="uk-UA"/>
        </w:rPr>
        <w:t xml:space="preserve"> та допомагають</w:t>
      </w:r>
      <w:r w:rsidR="001B24BC" w:rsidRPr="00BF4BC5">
        <w:rPr>
          <w:color w:val="000000"/>
          <w:sz w:val="24"/>
          <w:szCs w:val="24"/>
          <w:lang w:eastAsia="uk-UA"/>
        </w:rPr>
        <w:t>)</w:t>
      </w:r>
      <w:r w:rsidRPr="00BF4BC5">
        <w:rPr>
          <w:color w:val="000000"/>
          <w:sz w:val="24"/>
          <w:szCs w:val="24"/>
          <w:lang w:eastAsia="uk-UA"/>
        </w:rPr>
        <w:t>,</w:t>
      </w:r>
      <w:r w:rsidR="00110862">
        <w:rPr>
          <w:color w:val="000000"/>
          <w:sz w:val="24"/>
          <w:szCs w:val="24"/>
          <w:lang w:eastAsia="uk-UA"/>
        </w:rPr>
        <w:t xml:space="preserve">+ муніципалітет Регіону </w:t>
      </w:r>
      <w:proofErr w:type="spellStart"/>
      <w:r w:rsidR="00110862">
        <w:rPr>
          <w:color w:val="000000"/>
          <w:sz w:val="24"/>
          <w:szCs w:val="24"/>
          <w:lang w:eastAsia="uk-UA"/>
        </w:rPr>
        <w:t>Бєляни</w:t>
      </w:r>
      <w:proofErr w:type="spellEnd"/>
      <w:r w:rsidR="00D737BC" w:rsidRPr="00D737BC">
        <w:rPr>
          <w:color w:val="000000"/>
          <w:sz w:val="24"/>
          <w:szCs w:val="24"/>
          <w:lang w:eastAsia="uk-UA"/>
        </w:rPr>
        <w:t xml:space="preserve"> </w:t>
      </w:r>
      <w:r w:rsidR="00110862">
        <w:rPr>
          <w:color w:val="000000"/>
          <w:sz w:val="24"/>
          <w:szCs w:val="24"/>
          <w:lang w:eastAsia="uk-UA"/>
        </w:rPr>
        <w:t>(Варшава), яка тричі приймали дітей Боярської громади на відпочинок, організували конференцію</w:t>
      </w:r>
      <w:r w:rsidR="00110862" w:rsidRPr="00110862">
        <w:t xml:space="preserve"> </w:t>
      </w:r>
      <w:r w:rsidR="00110862">
        <w:t>«</w:t>
      </w:r>
      <w:r w:rsidR="00110862">
        <w:rPr>
          <w:color w:val="000000"/>
          <w:sz w:val="24"/>
          <w:szCs w:val="24"/>
          <w:lang w:eastAsia="uk-UA"/>
        </w:rPr>
        <w:t xml:space="preserve">Цивільний захист на практиці» </w:t>
      </w:r>
      <w:r w:rsidR="00110862" w:rsidRPr="00110862">
        <w:rPr>
          <w:color w:val="000000"/>
          <w:sz w:val="24"/>
          <w:szCs w:val="24"/>
          <w:lang w:eastAsia="uk-UA"/>
        </w:rPr>
        <w:t>12 листопада 2025 року</w:t>
      </w:r>
      <w:r w:rsidR="00110862">
        <w:rPr>
          <w:color w:val="000000"/>
          <w:sz w:val="24"/>
          <w:szCs w:val="24"/>
          <w:lang w:eastAsia="uk-UA"/>
        </w:rPr>
        <w:t xml:space="preserve"> за участю більше ніж 200 осіб для ознайомлення з ініціативами Боярської громади, </w:t>
      </w:r>
      <w:r w:rsidR="00CA7E0C">
        <w:rPr>
          <w:color w:val="000000"/>
          <w:sz w:val="24"/>
          <w:szCs w:val="24"/>
          <w:lang w:eastAsia="uk-UA"/>
        </w:rPr>
        <w:t xml:space="preserve">та </w:t>
      </w:r>
      <w:r w:rsidR="00110862">
        <w:rPr>
          <w:color w:val="000000"/>
          <w:sz w:val="24"/>
          <w:szCs w:val="24"/>
          <w:lang w:eastAsia="uk-UA"/>
        </w:rPr>
        <w:t>5 громад</w:t>
      </w:r>
      <w:r w:rsidR="00CA7E0C">
        <w:rPr>
          <w:color w:val="000000"/>
          <w:sz w:val="24"/>
          <w:szCs w:val="24"/>
          <w:lang w:eastAsia="uk-UA"/>
        </w:rPr>
        <w:t xml:space="preserve"> України, з яким укладено Договори міжмуніципального співробітництва</w:t>
      </w:r>
      <w:r w:rsidRPr="00BF4BC5">
        <w:rPr>
          <w:color w:val="000000"/>
          <w:sz w:val="24"/>
          <w:szCs w:val="24"/>
          <w:lang w:eastAsia="uk-UA"/>
        </w:rPr>
        <w:t xml:space="preserve"> </w:t>
      </w:r>
      <w:r w:rsidR="003E1D88" w:rsidRPr="00BF4BC5">
        <w:rPr>
          <w:color w:val="000000"/>
          <w:sz w:val="24"/>
          <w:szCs w:val="24"/>
          <w:lang w:eastAsia="uk-UA"/>
        </w:rPr>
        <w:t>є потреба запланувати кошти на прийом делегацій на території Боярської громади, а саме</w:t>
      </w:r>
      <w:r w:rsidRPr="00BF4BC5">
        <w:rPr>
          <w:color w:val="000000"/>
          <w:sz w:val="24"/>
          <w:szCs w:val="24"/>
          <w:lang w:eastAsia="uk-UA"/>
        </w:rPr>
        <w:t xml:space="preserve"> оплату проживання представників г</w:t>
      </w:r>
      <w:r w:rsidR="00CD3A4B" w:rsidRPr="00BF4BC5">
        <w:rPr>
          <w:color w:val="000000"/>
          <w:sz w:val="24"/>
          <w:szCs w:val="24"/>
          <w:lang w:eastAsia="uk-UA"/>
        </w:rPr>
        <w:t xml:space="preserve">ромад-партнерів під час їх візитів. </w:t>
      </w:r>
    </w:p>
    <w:p w:rsidR="000B5219" w:rsidRPr="00BF4BC5" w:rsidRDefault="00CD3A4B" w:rsidP="00210F3B">
      <w:pPr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На території Боярської громади обмежена кількість готелів, що мають змогу прийняти іноземні делегації (Мотель «</w:t>
      </w:r>
      <w:proofErr w:type="spellStart"/>
      <w:r w:rsidRPr="00BF4BC5">
        <w:rPr>
          <w:color w:val="000000"/>
          <w:sz w:val="24"/>
          <w:szCs w:val="24"/>
          <w:lang w:eastAsia="uk-UA"/>
        </w:rPr>
        <w:t>Шалє</w:t>
      </w:r>
      <w:proofErr w:type="spellEnd"/>
      <w:r w:rsidRPr="00BF4BC5">
        <w:rPr>
          <w:color w:val="000000"/>
          <w:sz w:val="24"/>
          <w:szCs w:val="24"/>
          <w:lang w:eastAsia="uk-UA"/>
        </w:rPr>
        <w:t xml:space="preserve">», «Перлина </w:t>
      </w:r>
      <w:proofErr w:type="spellStart"/>
      <w:r w:rsidRPr="00BF4BC5">
        <w:rPr>
          <w:color w:val="000000"/>
          <w:sz w:val="24"/>
          <w:szCs w:val="24"/>
          <w:lang w:eastAsia="uk-UA"/>
        </w:rPr>
        <w:t>Дзінкова</w:t>
      </w:r>
      <w:proofErr w:type="spellEnd"/>
      <w:r w:rsidRPr="00BF4BC5">
        <w:rPr>
          <w:color w:val="000000"/>
          <w:sz w:val="24"/>
          <w:szCs w:val="24"/>
          <w:lang w:eastAsia="uk-UA"/>
        </w:rPr>
        <w:t xml:space="preserve">», </w:t>
      </w:r>
      <w:r w:rsidR="004C2ED0" w:rsidRPr="00BF4BC5">
        <w:rPr>
          <w:color w:val="000000"/>
          <w:sz w:val="24"/>
          <w:szCs w:val="24"/>
          <w:lang w:eastAsia="uk-UA"/>
        </w:rPr>
        <w:t>Р</w:t>
      </w:r>
      <w:r w:rsidRPr="00BF4BC5">
        <w:rPr>
          <w:color w:val="000000"/>
          <w:sz w:val="24"/>
          <w:szCs w:val="24"/>
          <w:lang w:eastAsia="uk-UA"/>
        </w:rPr>
        <w:t>есторан</w:t>
      </w:r>
      <w:r w:rsidR="004C2ED0" w:rsidRPr="00BF4BC5">
        <w:rPr>
          <w:color w:val="000000"/>
          <w:sz w:val="24"/>
          <w:szCs w:val="24"/>
          <w:lang w:eastAsia="uk-UA"/>
        </w:rPr>
        <w:t>-готель</w:t>
      </w:r>
      <w:r w:rsidRPr="00BF4BC5">
        <w:rPr>
          <w:color w:val="000000"/>
          <w:sz w:val="24"/>
          <w:szCs w:val="24"/>
          <w:lang w:eastAsia="uk-UA"/>
        </w:rPr>
        <w:t xml:space="preserve"> «Екватор»). </w:t>
      </w:r>
    </w:p>
    <w:p w:rsidR="00791CC0" w:rsidRPr="00BF4BC5" w:rsidRDefault="00CD3A4B" w:rsidP="00210F3B">
      <w:pPr>
        <w:jc w:val="both"/>
        <w:rPr>
          <w:color w:val="000000"/>
          <w:sz w:val="24"/>
          <w:szCs w:val="24"/>
          <w:u w:val="single"/>
          <w:lang w:eastAsia="uk-UA"/>
        </w:rPr>
      </w:pPr>
      <w:r w:rsidRPr="00BF4BC5">
        <w:rPr>
          <w:color w:val="000000"/>
          <w:sz w:val="24"/>
          <w:szCs w:val="24"/>
          <w:u w:val="single"/>
          <w:lang w:eastAsia="uk-UA"/>
        </w:rPr>
        <w:t xml:space="preserve">Попередньо </w:t>
      </w:r>
      <w:r w:rsidR="000B5219" w:rsidRPr="00BF4BC5">
        <w:rPr>
          <w:color w:val="000000"/>
          <w:sz w:val="24"/>
          <w:szCs w:val="24"/>
          <w:u w:val="single"/>
          <w:lang w:eastAsia="uk-UA"/>
        </w:rPr>
        <w:t xml:space="preserve">для розрахунку було </w:t>
      </w:r>
      <w:r w:rsidRPr="00BF4BC5">
        <w:rPr>
          <w:color w:val="000000"/>
          <w:sz w:val="24"/>
          <w:szCs w:val="24"/>
          <w:u w:val="single"/>
          <w:lang w:eastAsia="uk-UA"/>
        </w:rPr>
        <w:t>обрано найдешевший варіан</w:t>
      </w:r>
      <w:r w:rsidR="004C2ED0" w:rsidRPr="00BF4BC5">
        <w:rPr>
          <w:color w:val="000000"/>
          <w:sz w:val="24"/>
          <w:szCs w:val="24"/>
          <w:u w:val="single"/>
          <w:lang w:eastAsia="uk-UA"/>
        </w:rPr>
        <w:t>т проживання в Р</w:t>
      </w:r>
      <w:r w:rsidRPr="00BF4BC5">
        <w:rPr>
          <w:color w:val="000000"/>
          <w:sz w:val="24"/>
          <w:szCs w:val="24"/>
          <w:u w:val="single"/>
          <w:lang w:eastAsia="uk-UA"/>
        </w:rPr>
        <w:t>есторан</w:t>
      </w:r>
      <w:r w:rsidR="004C2ED0" w:rsidRPr="00BF4BC5">
        <w:rPr>
          <w:color w:val="000000"/>
          <w:sz w:val="24"/>
          <w:szCs w:val="24"/>
          <w:u w:val="single"/>
          <w:lang w:eastAsia="uk-UA"/>
        </w:rPr>
        <w:t>-готель</w:t>
      </w:r>
      <w:r w:rsidR="000B5219" w:rsidRPr="00BF4BC5">
        <w:rPr>
          <w:color w:val="000000"/>
          <w:sz w:val="24"/>
          <w:szCs w:val="24"/>
          <w:u w:val="single"/>
          <w:lang w:eastAsia="uk-UA"/>
        </w:rPr>
        <w:t xml:space="preserve"> «Екватор» -</w:t>
      </w:r>
      <w:r w:rsidR="00110862">
        <w:rPr>
          <w:color w:val="000000"/>
          <w:sz w:val="24"/>
          <w:szCs w:val="24"/>
          <w:u w:val="single"/>
          <w:lang w:eastAsia="uk-UA"/>
        </w:rPr>
        <w:t>1000</w:t>
      </w:r>
      <w:r w:rsidRPr="00BF4BC5">
        <w:rPr>
          <w:color w:val="000000"/>
          <w:sz w:val="24"/>
          <w:szCs w:val="24"/>
          <w:u w:val="single"/>
          <w:lang w:eastAsia="uk-UA"/>
        </w:rPr>
        <w:t xml:space="preserve"> грн за добу.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 xml:space="preserve"> </w:t>
      </w:r>
      <w:r w:rsidR="00CA7E0C">
        <w:rPr>
          <w:color w:val="000000"/>
          <w:sz w:val="24"/>
          <w:szCs w:val="24"/>
          <w:u w:val="single"/>
          <w:lang w:eastAsia="uk-UA"/>
        </w:rPr>
        <w:t>(У порівнянні : Мотель «Шалє»1350-150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>0 гр</w:t>
      </w:r>
      <w:r w:rsidR="000E509A" w:rsidRPr="00BF4BC5">
        <w:rPr>
          <w:color w:val="000000"/>
          <w:sz w:val="24"/>
          <w:szCs w:val="24"/>
          <w:u w:val="single"/>
          <w:lang w:eastAsia="uk-UA"/>
        </w:rPr>
        <w:t>н з особи, «Перлина Дзвінкова»35</w:t>
      </w:r>
      <w:r w:rsidR="003E1D88" w:rsidRPr="00BF4BC5">
        <w:rPr>
          <w:color w:val="000000"/>
          <w:sz w:val="24"/>
          <w:szCs w:val="24"/>
          <w:u w:val="single"/>
          <w:lang w:eastAsia="uk-UA"/>
        </w:rPr>
        <w:t>00 грн за 2 особи, тобто по 1500 грн з особи</w:t>
      </w:r>
    </w:p>
    <w:p w:rsidR="00A8757C" w:rsidRPr="00A8757C" w:rsidRDefault="00A8757C" w:rsidP="00A8757C">
      <w:pPr>
        <w:jc w:val="both"/>
        <w:rPr>
          <w:color w:val="000000"/>
          <w:sz w:val="24"/>
          <w:szCs w:val="24"/>
          <w:u w:val="single"/>
          <w:lang w:eastAsia="uk-UA"/>
        </w:rPr>
      </w:pPr>
      <w:r w:rsidRPr="00A8757C">
        <w:rPr>
          <w:color w:val="000000"/>
          <w:sz w:val="24"/>
          <w:szCs w:val="24"/>
          <w:u w:val="single"/>
          <w:lang w:eastAsia="uk-UA"/>
        </w:rPr>
        <w:t xml:space="preserve">2 члени делегації (мер+1 представник) від </w:t>
      </w:r>
      <w:r>
        <w:rPr>
          <w:color w:val="000000"/>
          <w:sz w:val="24"/>
          <w:szCs w:val="24"/>
          <w:u w:val="single"/>
          <w:lang w:eastAsia="uk-UA"/>
        </w:rPr>
        <w:t>6 громад з перебуванням 2</w:t>
      </w:r>
      <w:r w:rsidRPr="00A8757C">
        <w:rPr>
          <w:color w:val="000000"/>
          <w:sz w:val="24"/>
          <w:szCs w:val="24"/>
          <w:u w:val="single"/>
          <w:lang w:eastAsia="uk-UA"/>
        </w:rPr>
        <w:t xml:space="preserve"> доби</w:t>
      </w:r>
      <w:r>
        <w:rPr>
          <w:color w:val="000000"/>
          <w:sz w:val="24"/>
          <w:szCs w:val="24"/>
          <w:u w:val="single"/>
          <w:lang w:eastAsia="uk-UA"/>
        </w:rPr>
        <w:t xml:space="preserve"> </w:t>
      </w:r>
      <w:r w:rsidRPr="00A8757C">
        <w:rPr>
          <w:color w:val="000000"/>
          <w:sz w:val="24"/>
          <w:szCs w:val="24"/>
          <w:u w:val="single"/>
          <w:lang w:eastAsia="uk-UA"/>
        </w:rPr>
        <w:t>(п’ятниця 16:00-</w:t>
      </w:r>
      <w:r>
        <w:rPr>
          <w:color w:val="000000"/>
          <w:sz w:val="24"/>
          <w:szCs w:val="24"/>
          <w:u w:val="single"/>
          <w:lang w:eastAsia="uk-UA"/>
        </w:rPr>
        <w:t>неділя</w:t>
      </w:r>
      <w:r w:rsidRPr="00A8757C">
        <w:rPr>
          <w:color w:val="000000"/>
          <w:sz w:val="24"/>
          <w:szCs w:val="24"/>
          <w:u w:val="single"/>
          <w:lang w:eastAsia="uk-UA"/>
        </w:rPr>
        <w:t xml:space="preserve"> 12:00)</w:t>
      </w:r>
    </w:p>
    <w:p w:rsidR="001B24BC" w:rsidRDefault="00A8757C" w:rsidP="00A8757C">
      <w:pPr>
        <w:jc w:val="both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>16 громад х 2 представники 2 доби=32 особи х 2 доби х 10</w:t>
      </w:r>
      <w:r w:rsidRPr="00A8757C">
        <w:rPr>
          <w:color w:val="000000"/>
          <w:sz w:val="24"/>
          <w:szCs w:val="24"/>
          <w:u w:val="single"/>
          <w:lang w:eastAsia="uk-UA"/>
        </w:rPr>
        <w:t xml:space="preserve">00грн </w:t>
      </w:r>
      <w:r>
        <w:rPr>
          <w:color w:val="000000"/>
          <w:sz w:val="24"/>
          <w:szCs w:val="24"/>
          <w:u w:val="single"/>
          <w:lang w:eastAsia="uk-UA"/>
        </w:rPr>
        <w:t>=64</w:t>
      </w:r>
      <w:r w:rsidRPr="00A8757C">
        <w:rPr>
          <w:color w:val="000000"/>
          <w:sz w:val="24"/>
          <w:szCs w:val="24"/>
          <w:u w:val="single"/>
          <w:lang w:eastAsia="uk-UA"/>
        </w:rPr>
        <w:t xml:space="preserve"> 000,00 гривень</w:t>
      </w:r>
    </w:p>
    <w:p w:rsidR="00110862" w:rsidRPr="00BF4BC5" w:rsidRDefault="00110862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</w:p>
    <w:p w:rsidR="001B24BC" w:rsidRPr="00BF4BC5" w:rsidRDefault="001B24BC" w:rsidP="00210F3B">
      <w:pPr>
        <w:pStyle w:val="a3"/>
        <w:numPr>
          <w:ilvl w:val="0"/>
          <w:numId w:val="4"/>
        </w:numPr>
        <w:ind w:left="0" w:firstLine="0"/>
        <w:jc w:val="both"/>
        <w:rPr>
          <w:b/>
          <w:color w:val="000000"/>
          <w:sz w:val="24"/>
          <w:szCs w:val="24"/>
          <w:lang w:eastAsia="uk-UA"/>
        </w:rPr>
      </w:pPr>
      <w:r w:rsidRPr="00BF4BC5">
        <w:rPr>
          <w:b/>
          <w:color w:val="000000"/>
          <w:sz w:val="24"/>
          <w:szCs w:val="24"/>
          <w:lang w:eastAsia="uk-UA"/>
        </w:rPr>
        <w:t>Харчування</w:t>
      </w:r>
    </w:p>
    <w:p w:rsidR="001B24BC" w:rsidRPr="00BF4BC5" w:rsidRDefault="001B24BC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 xml:space="preserve">Під час перебування </w:t>
      </w:r>
      <w:r w:rsidR="000E509A" w:rsidRPr="00BF4BC5">
        <w:rPr>
          <w:color w:val="000000"/>
          <w:sz w:val="24"/>
          <w:szCs w:val="24"/>
          <w:lang w:eastAsia="uk-UA"/>
        </w:rPr>
        <w:t xml:space="preserve">іноземних партнерів, міст-побратимів </w:t>
      </w:r>
      <w:r w:rsidRPr="00BF4BC5">
        <w:rPr>
          <w:color w:val="000000"/>
          <w:sz w:val="24"/>
          <w:szCs w:val="24"/>
          <w:lang w:eastAsia="uk-UA"/>
        </w:rPr>
        <w:t xml:space="preserve">в Боярській громаді маємо забезпечити харчування членів делегації, що відповідає міжнародним нормам гостинності. </w:t>
      </w:r>
    </w:p>
    <w:p w:rsidR="00791CC0" w:rsidRPr="00BF4BC5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t>Для зручності гостей та враховуючи</w:t>
      </w:r>
      <w:r w:rsidR="001B24BC" w:rsidRPr="00BF4BC5">
        <w:rPr>
          <w:color w:val="000000"/>
          <w:sz w:val="24"/>
          <w:szCs w:val="24"/>
          <w:lang w:eastAsia="uk-UA"/>
        </w:rPr>
        <w:t xml:space="preserve"> обмеженості </w:t>
      </w:r>
      <w:r w:rsidR="004C2ED0" w:rsidRPr="00BF4BC5">
        <w:rPr>
          <w:color w:val="000000"/>
          <w:sz w:val="24"/>
          <w:szCs w:val="24"/>
          <w:lang w:eastAsia="uk-UA"/>
        </w:rPr>
        <w:t>фінансової спроможності громади здійснено орієнтовний прорахунок оплати харчування членів іноземних делегацій в Ресторан-готелі «Екватор», а саме:</w:t>
      </w:r>
      <w:r w:rsidR="00A017C3">
        <w:rPr>
          <w:color w:val="000000"/>
          <w:sz w:val="24"/>
          <w:szCs w:val="24"/>
          <w:lang w:eastAsia="uk-UA"/>
        </w:rPr>
        <w:t xml:space="preserve"> 2 сніданки, 1</w:t>
      </w:r>
      <w:r w:rsidRPr="00BF4BC5">
        <w:rPr>
          <w:color w:val="000000"/>
          <w:sz w:val="24"/>
          <w:szCs w:val="24"/>
          <w:lang w:eastAsia="uk-UA"/>
        </w:rPr>
        <w:t xml:space="preserve"> обід</w:t>
      </w:r>
      <w:r w:rsidR="00915AD7">
        <w:rPr>
          <w:color w:val="000000"/>
          <w:sz w:val="24"/>
          <w:szCs w:val="24"/>
          <w:lang w:eastAsia="uk-UA"/>
        </w:rPr>
        <w:t>, 2</w:t>
      </w:r>
      <w:r w:rsidRPr="00BF4BC5">
        <w:rPr>
          <w:color w:val="000000"/>
          <w:sz w:val="24"/>
          <w:szCs w:val="24"/>
          <w:lang w:eastAsia="uk-UA"/>
        </w:rPr>
        <w:t xml:space="preserve"> вечері.</w:t>
      </w:r>
      <w:r w:rsidR="004C2ED0" w:rsidRPr="00BF4BC5">
        <w:rPr>
          <w:color w:val="000000"/>
          <w:sz w:val="24"/>
          <w:szCs w:val="24"/>
          <w:lang w:eastAsia="uk-UA"/>
        </w:rPr>
        <w:t xml:space="preserve"> </w:t>
      </w:r>
    </w:p>
    <w:p w:rsidR="00671284" w:rsidRPr="00BF4BC5" w:rsidRDefault="00A017C3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Сніданок 430 грн\ особа х 32 особи х 2 (двічі</w:t>
      </w:r>
      <w:r w:rsidR="000E509A" w:rsidRPr="00BF4BC5">
        <w:rPr>
          <w:color w:val="000000"/>
          <w:sz w:val="24"/>
          <w:szCs w:val="24"/>
          <w:lang w:eastAsia="uk-UA"/>
        </w:rPr>
        <w:t xml:space="preserve">) = </w:t>
      </w:r>
      <w:r>
        <w:rPr>
          <w:color w:val="000000"/>
          <w:sz w:val="24"/>
          <w:szCs w:val="24"/>
          <w:lang w:eastAsia="uk-UA"/>
        </w:rPr>
        <w:t>2752</w:t>
      </w:r>
      <w:r w:rsidR="00671284" w:rsidRPr="00BF4BC5">
        <w:rPr>
          <w:color w:val="000000"/>
          <w:sz w:val="24"/>
          <w:szCs w:val="24"/>
          <w:lang w:eastAsia="uk-UA"/>
        </w:rPr>
        <w:t>0,00 грн</w:t>
      </w:r>
    </w:p>
    <w:p w:rsidR="00671284" w:rsidRPr="00BF4BC5" w:rsidRDefault="007A1DDE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Об</w:t>
      </w:r>
      <w:r w:rsidR="00A017C3">
        <w:rPr>
          <w:color w:val="000000"/>
          <w:sz w:val="24"/>
          <w:szCs w:val="24"/>
          <w:lang w:eastAsia="uk-UA"/>
        </w:rPr>
        <w:t xml:space="preserve">ід 1000 грн\особа х 32 </w:t>
      </w:r>
      <w:r>
        <w:rPr>
          <w:color w:val="000000"/>
          <w:sz w:val="24"/>
          <w:szCs w:val="24"/>
          <w:lang w:eastAsia="uk-UA"/>
        </w:rPr>
        <w:t>особи</w:t>
      </w:r>
      <w:r w:rsidR="000E509A" w:rsidRPr="00BF4BC5">
        <w:rPr>
          <w:color w:val="000000"/>
          <w:sz w:val="24"/>
          <w:szCs w:val="24"/>
          <w:lang w:eastAsia="uk-UA"/>
        </w:rPr>
        <w:t xml:space="preserve"> </w:t>
      </w:r>
      <w:r w:rsidR="00A017C3">
        <w:rPr>
          <w:color w:val="000000"/>
          <w:sz w:val="24"/>
          <w:szCs w:val="24"/>
          <w:lang w:eastAsia="uk-UA"/>
        </w:rPr>
        <w:t>= 32</w:t>
      </w:r>
      <w:r>
        <w:rPr>
          <w:color w:val="000000"/>
          <w:sz w:val="24"/>
          <w:szCs w:val="24"/>
          <w:lang w:eastAsia="uk-UA"/>
        </w:rPr>
        <w:t xml:space="preserve"> 0</w:t>
      </w:r>
      <w:r w:rsidR="00671284" w:rsidRPr="00BF4BC5">
        <w:rPr>
          <w:color w:val="000000"/>
          <w:sz w:val="24"/>
          <w:szCs w:val="24"/>
          <w:lang w:eastAsia="uk-UA"/>
        </w:rPr>
        <w:t>00,00 грн</w:t>
      </w:r>
    </w:p>
    <w:p w:rsidR="00671284" w:rsidRDefault="000E509A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 w:rsidRPr="00BF4BC5">
        <w:rPr>
          <w:color w:val="000000"/>
          <w:sz w:val="24"/>
          <w:szCs w:val="24"/>
          <w:lang w:eastAsia="uk-UA"/>
        </w:rPr>
        <w:lastRenderedPageBreak/>
        <w:t>Вечеря 1500</w:t>
      </w:r>
      <w:r w:rsidR="00915AD7">
        <w:rPr>
          <w:color w:val="000000"/>
          <w:sz w:val="24"/>
          <w:szCs w:val="24"/>
          <w:lang w:eastAsia="uk-UA"/>
        </w:rPr>
        <w:t>(вартість орієнтовна)</w:t>
      </w:r>
      <w:r w:rsidRPr="00BF4BC5">
        <w:rPr>
          <w:color w:val="000000"/>
          <w:sz w:val="24"/>
          <w:szCs w:val="24"/>
          <w:lang w:eastAsia="uk-UA"/>
        </w:rPr>
        <w:t xml:space="preserve"> </w:t>
      </w:r>
      <w:r w:rsidR="00A017C3">
        <w:rPr>
          <w:color w:val="000000"/>
          <w:sz w:val="24"/>
          <w:szCs w:val="24"/>
          <w:lang w:eastAsia="uk-UA"/>
        </w:rPr>
        <w:t xml:space="preserve">грн\особа х 32 </w:t>
      </w:r>
      <w:r w:rsidR="007A1DDE">
        <w:rPr>
          <w:color w:val="000000"/>
          <w:sz w:val="24"/>
          <w:szCs w:val="24"/>
          <w:lang w:eastAsia="uk-UA"/>
        </w:rPr>
        <w:t xml:space="preserve">особи </w:t>
      </w:r>
      <w:r w:rsidR="00671284" w:rsidRPr="00BF4BC5">
        <w:rPr>
          <w:color w:val="000000"/>
          <w:sz w:val="24"/>
          <w:szCs w:val="24"/>
          <w:lang w:eastAsia="uk-UA"/>
        </w:rPr>
        <w:t>х</w:t>
      </w:r>
      <w:r w:rsidR="00915AD7">
        <w:rPr>
          <w:color w:val="000000"/>
          <w:sz w:val="24"/>
          <w:szCs w:val="24"/>
          <w:lang w:eastAsia="uk-UA"/>
        </w:rPr>
        <w:t xml:space="preserve"> 2</w:t>
      </w:r>
      <w:r w:rsidR="007A1DDE">
        <w:rPr>
          <w:color w:val="000000"/>
          <w:sz w:val="24"/>
          <w:szCs w:val="24"/>
          <w:lang w:eastAsia="uk-UA"/>
        </w:rPr>
        <w:t xml:space="preserve"> (</w:t>
      </w:r>
      <w:r w:rsidR="00A017C3">
        <w:rPr>
          <w:color w:val="000000"/>
          <w:sz w:val="24"/>
          <w:szCs w:val="24"/>
          <w:lang w:eastAsia="uk-UA"/>
        </w:rPr>
        <w:t>двічі) = 96</w:t>
      </w:r>
      <w:r w:rsidR="007A1DDE">
        <w:rPr>
          <w:color w:val="000000"/>
          <w:sz w:val="24"/>
          <w:szCs w:val="24"/>
          <w:lang w:eastAsia="uk-UA"/>
        </w:rPr>
        <w:t xml:space="preserve"> 0</w:t>
      </w:r>
      <w:r w:rsidR="00671284" w:rsidRPr="00BF4BC5">
        <w:rPr>
          <w:color w:val="000000"/>
          <w:sz w:val="24"/>
          <w:szCs w:val="24"/>
          <w:lang w:eastAsia="uk-UA"/>
        </w:rPr>
        <w:t>00,00 грн</w:t>
      </w:r>
    </w:p>
    <w:p w:rsidR="00A017C3" w:rsidRDefault="00A017C3" w:rsidP="00210F3B">
      <w:pPr>
        <w:pStyle w:val="a3"/>
        <w:ind w:left="0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 харчування орієнтовно 156 000 гривень.</w:t>
      </w:r>
    </w:p>
    <w:p w:rsidR="006D3654" w:rsidRDefault="00671284" w:rsidP="00210F3B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210F3B">
        <w:rPr>
          <w:color w:val="000000"/>
          <w:sz w:val="24"/>
          <w:szCs w:val="24"/>
          <w:lang w:eastAsia="uk-UA"/>
        </w:rPr>
        <w:t>Всього заплановано на оплату послуг з проживання та харчування представників</w:t>
      </w:r>
      <w:r w:rsidR="000E509A" w:rsidRPr="00210F3B">
        <w:rPr>
          <w:color w:val="000000"/>
          <w:sz w:val="24"/>
          <w:szCs w:val="24"/>
          <w:lang w:eastAsia="uk-UA"/>
        </w:rPr>
        <w:t xml:space="preserve"> іноземних громад</w:t>
      </w:r>
      <w:r w:rsidR="006D3654">
        <w:rPr>
          <w:color w:val="000000"/>
          <w:sz w:val="24"/>
          <w:szCs w:val="24"/>
          <w:lang w:eastAsia="uk-UA"/>
        </w:rPr>
        <w:t xml:space="preserve">   </w:t>
      </w:r>
      <w:r w:rsidR="000E509A" w:rsidRPr="00210F3B">
        <w:rPr>
          <w:color w:val="000000"/>
          <w:sz w:val="24"/>
          <w:szCs w:val="24"/>
          <w:lang w:eastAsia="uk-UA"/>
        </w:rPr>
        <w:t>-</w:t>
      </w:r>
      <w:r w:rsidR="006D3654">
        <w:rPr>
          <w:color w:val="000000"/>
          <w:sz w:val="24"/>
          <w:szCs w:val="24"/>
          <w:lang w:eastAsia="uk-UA"/>
        </w:rPr>
        <w:t xml:space="preserve"> </w:t>
      </w:r>
      <w:r w:rsidR="000E509A" w:rsidRPr="00210F3B">
        <w:rPr>
          <w:color w:val="000000"/>
          <w:sz w:val="24"/>
          <w:szCs w:val="24"/>
          <w:lang w:eastAsia="uk-UA"/>
        </w:rPr>
        <w:t>партнерів</w:t>
      </w:r>
      <w:r w:rsidR="001E0B8F" w:rsidRPr="00210F3B">
        <w:rPr>
          <w:color w:val="000000"/>
          <w:sz w:val="24"/>
          <w:szCs w:val="24"/>
          <w:lang w:eastAsia="uk-UA"/>
        </w:rPr>
        <w:t xml:space="preserve">, </w:t>
      </w:r>
      <w:r w:rsidR="006D3654">
        <w:rPr>
          <w:color w:val="000000"/>
          <w:sz w:val="24"/>
          <w:szCs w:val="24"/>
          <w:lang w:eastAsia="uk-UA"/>
        </w:rPr>
        <w:t xml:space="preserve">  </w:t>
      </w:r>
      <w:r w:rsidR="001E0B8F" w:rsidRPr="00210F3B">
        <w:rPr>
          <w:color w:val="000000"/>
          <w:sz w:val="24"/>
          <w:szCs w:val="24"/>
          <w:lang w:eastAsia="uk-UA"/>
        </w:rPr>
        <w:t>делегацій інших громад України, учасників</w:t>
      </w:r>
      <w:r w:rsidR="00B4019C" w:rsidRPr="00210F3B">
        <w:rPr>
          <w:color w:val="000000"/>
          <w:sz w:val="24"/>
          <w:szCs w:val="24"/>
          <w:lang w:eastAsia="uk-UA"/>
        </w:rPr>
        <w:t xml:space="preserve"> заходів в </w:t>
      </w:r>
      <w:r w:rsidR="006D3654">
        <w:rPr>
          <w:color w:val="000000"/>
          <w:sz w:val="24"/>
          <w:szCs w:val="24"/>
          <w:lang w:eastAsia="uk-UA"/>
        </w:rPr>
        <w:t xml:space="preserve">  </w:t>
      </w:r>
      <w:r w:rsidR="00B4019C" w:rsidRPr="00210F3B">
        <w:rPr>
          <w:color w:val="000000"/>
          <w:sz w:val="24"/>
          <w:szCs w:val="24"/>
          <w:lang w:eastAsia="uk-UA"/>
        </w:rPr>
        <w:t>Боярській громаді</w:t>
      </w:r>
      <w:r w:rsidR="00B4019C" w:rsidRPr="00210F3B">
        <w:rPr>
          <w:b/>
          <w:color w:val="000000"/>
          <w:sz w:val="24"/>
          <w:szCs w:val="24"/>
          <w:u w:val="single"/>
          <w:lang w:eastAsia="uk-UA"/>
        </w:rPr>
        <w:t xml:space="preserve">  </w:t>
      </w:r>
    </w:p>
    <w:p w:rsidR="00671284" w:rsidRPr="00A017C3" w:rsidRDefault="000E509A" w:rsidP="00A017C3">
      <w:pPr>
        <w:pStyle w:val="a3"/>
        <w:numPr>
          <w:ilvl w:val="0"/>
          <w:numId w:val="6"/>
        </w:num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A017C3">
        <w:rPr>
          <w:b/>
          <w:color w:val="000000"/>
          <w:sz w:val="24"/>
          <w:szCs w:val="24"/>
          <w:u w:val="single"/>
          <w:lang w:eastAsia="uk-UA"/>
        </w:rPr>
        <w:t>0</w:t>
      </w:r>
      <w:r w:rsidR="00B4019C" w:rsidRPr="00A017C3">
        <w:rPr>
          <w:b/>
          <w:color w:val="000000"/>
          <w:sz w:val="24"/>
          <w:szCs w:val="24"/>
          <w:u w:val="single"/>
          <w:lang w:eastAsia="uk-UA"/>
        </w:rPr>
        <w:t>00,00 гривень</w:t>
      </w:r>
    </w:p>
    <w:p w:rsidR="00671284" w:rsidRPr="00BF4BC5" w:rsidRDefault="00671284" w:rsidP="00CB7ED4">
      <w:pPr>
        <w:pStyle w:val="a3"/>
        <w:ind w:left="709" w:firstLine="371"/>
        <w:jc w:val="both"/>
        <w:rPr>
          <w:b/>
          <w:sz w:val="24"/>
          <w:szCs w:val="24"/>
          <w:u w:val="single"/>
        </w:rPr>
      </w:pPr>
    </w:p>
    <w:p w:rsidR="00A017C3" w:rsidRPr="00A017C3" w:rsidRDefault="00A017C3" w:rsidP="00A017C3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A017C3">
        <w:rPr>
          <w:color w:val="000000"/>
          <w:sz w:val="24"/>
          <w:szCs w:val="24"/>
          <w:lang w:eastAsia="uk-UA"/>
        </w:rPr>
        <w:t>Організація та забезпечення участі у заходах в межах України, спрямованих на розширення міжмуніципального та міжнародного співробітництва (участь у форумах, конференціях, самітах в межах України)</w:t>
      </w:r>
    </w:p>
    <w:p w:rsidR="00A017C3" w:rsidRDefault="00A017C3" w:rsidP="00A017C3">
      <w:pPr>
        <w:pStyle w:val="a3"/>
        <w:ind w:left="786"/>
        <w:jc w:val="both"/>
        <w:rPr>
          <w:color w:val="000000"/>
          <w:sz w:val="24"/>
          <w:szCs w:val="24"/>
          <w:lang w:eastAsia="uk-UA"/>
        </w:rPr>
      </w:pPr>
    </w:p>
    <w:p w:rsidR="00A017C3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 w:rsidRPr="001D7FD8">
        <w:rPr>
          <w:color w:val="000000"/>
          <w:sz w:val="24"/>
          <w:szCs w:val="24"/>
          <w:lang w:eastAsia="uk-UA"/>
        </w:rPr>
        <w:t>Для участі у заходах в межах України, спрямованих на розширення міжмуніципального та міжнародного співробітництва, обмін досвідом, навчання, здобуття теоретичних та практичних навичок для їх імплементації в процесі роботи,</w:t>
      </w:r>
      <w:r>
        <w:rPr>
          <w:color w:val="000000"/>
          <w:sz w:val="24"/>
          <w:szCs w:val="24"/>
          <w:lang w:eastAsia="uk-UA"/>
        </w:rPr>
        <w:t xml:space="preserve"> є потреба планування коштів на сплату внесків за участь</w:t>
      </w:r>
      <w:r w:rsidRPr="001D7FD8"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4"/>
          <w:szCs w:val="24"/>
          <w:lang w:eastAsia="uk-UA"/>
        </w:rPr>
        <w:t>у заходах.</w:t>
      </w:r>
    </w:p>
    <w:p w:rsidR="00A017C3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Загальний обсяг запланованих видатків складає </w:t>
      </w:r>
      <w:r>
        <w:rPr>
          <w:b/>
          <w:color w:val="000000"/>
          <w:sz w:val="24"/>
          <w:szCs w:val="24"/>
          <w:u w:val="single"/>
          <w:lang w:eastAsia="uk-UA"/>
        </w:rPr>
        <w:t>4</w:t>
      </w:r>
      <w:r w:rsidRPr="001D7FD8">
        <w:rPr>
          <w:b/>
          <w:color w:val="000000"/>
          <w:sz w:val="24"/>
          <w:szCs w:val="24"/>
          <w:u w:val="single"/>
          <w:lang w:eastAsia="uk-UA"/>
        </w:rPr>
        <w:t>0 000 гривень</w:t>
      </w:r>
      <w:r>
        <w:rPr>
          <w:color w:val="000000"/>
          <w:sz w:val="24"/>
          <w:szCs w:val="24"/>
          <w:lang w:eastAsia="uk-UA"/>
        </w:rPr>
        <w:t>.</w:t>
      </w:r>
    </w:p>
    <w:p w:rsidR="00A017C3" w:rsidRPr="001D7FD8" w:rsidRDefault="00A017C3" w:rsidP="00A017C3">
      <w:pPr>
        <w:jc w:val="both"/>
        <w:rPr>
          <w:color w:val="000000"/>
          <w:sz w:val="24"/>
          <w:szCs w:val="24"/>
          <w:lang w:eastAsia="uk-UA"/>
        </w:rPr>
      </w:pPr>
    </w:p>
    <w:p w:rsidR="00A017C3" w:rsidRPr="00A017C3" w:rsidRDefault="00A017C3" w:rsidP="00A017C3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A017C3">
        <w:rPr>
          <w:color w:val="000000"/>
          <w:sz w:val="24"/>
          <w:szCs w:val="24"/>
          <w:lang w:eastAsia="uk-UA"/>
        </w:rPr>
        <w:t>Організація з надання транспортних послуг для учасників делегацій іноземних громад, міжнародних фондів, організацій, інших громад України, що беруть участь в заходах.</w:t>
      </w:r>
    </w:p>
    <w:p w:rsidR="00A017C3" w:rsidRPr="006D3654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Оцінивши пропозиції транспортних компаній та враховуючи необхідність передбачення перебування іноземних партнерів, міст-побратимів, а також представників міжнародних фондів, організацій, представництв, що відвідують громаду в рамках одноденних візитів з обміну досвідом та налагодження </w:t>
      </w:r>
      <w:proofErr w:type="spellStart"/>
      <w:r w:rsidRPr="006D3654">
        <w:rPr>
          <w:color w:val="000000"/>
          <w:sz w:val="24"/>
          <w:szCs w:val="24"/>
          <w:lang w:eastAsia="uk-UA"/>
        </w:rPr>
        <w:t>зв’язків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передбачається сума </w:t>
      </w:r>
      <w:r>
        <w:rPr>
          <w:b/>
          <w:color w:val="000000"/>
          <w:sz w:val="24"/>
          <w:szCs w:val="24"/>
          <w:u w:val="single"/>
          <w:lang w:eastAsia="uk-UA"/>
        </w:rPr>
        <w:t>25</w:t>
      </w:r>
      <w:r w:rsidRPr="006D3654">
        <w:rPr>
          <w:b/>
          <w:color w:val="000000"/>
          <w:sz w:val="24"/>
          <w:szCs w:val="24"/>
          <w:u w:val="single"/>
          <w:lang w:eastAsia="uk-UA"/>
        </w:rPr>
        <w:t> 000,00 гривень</w:t>
      </w:r>
      <w:r w:rsidRPr="006D3654">
        <w:rPr>
          <w:color w:val="000000"/>
          <w:sz w:val="24"/>
          <w:szCs w:val="24"/>
          <w:lang w:eastAsia="uk-UA"/>
        </w:rPr>
        <w:t xml:space="preserve"> на оплату послуг із транспортних пасажирських перевезень.</w:t>
      </w:r>
    </w:p>
    <w:p w:rsidR="00A017C3" w:rsidRDefault="00A017C3" w:rsidP="00A017C3">
      <w:pPr>
        <w:pStyle w:val="a3"/>
        <w:ind w:left="1080"/>
        <w:jc w:val="both"/>
        <w:rPr>
          <w:color w:val="000000"/>
          <w:sz w:val="24"/>
          <w:szCs w:val="24"/>
          <w:lang w:eastAsia="uk-UA"/>
        </w:rPr>
      </w:pPr>
    </w:p>
    <w:p w:rsidR="00A017C3" w:rsidRPr="006D3654" w:rsidRDefault="00A017C3" w:rsidP="00A017C3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Виготовлення та придбання протокольної атрибутики, пам’ятних подарунків для забезпечення належного рівня проведення заходів з прийому іноземних делегацій та представників громад України, міжнародних фондів, організацій тощо</w:t>
      </w:r>
    </w:p>
    <w:p w:rsidR="00A017C3" w:rsidRPr="006D3654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>В рамках міжмуніципальної та  міжнародної співпраці для забезпечення належного рівня проведення заходів міжнародного характеру існує загальноприйнятий обмін подарунками (сувенірами), що ідентифікують громаду і Україну, при відвідування делегаціями з України або світу, обов’язковим є вручення пам’ятних подарунків!</w:t>
      </w:r>
    </w:p>
    <w:p w:rsidR="00A017C3" w:rsidRPr="006D3654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Подарунки мають презентувати країну(громаду) – </w:t>
      </w:r>
      <w:proofErr w:type="spellStart"/>
      <w:r w:rsidRPr="006D3654">
        <w:rPr>
          <w:color w:val="000000"/>
          <w:sz w:val="24"/>
          <w:szCs w:val="24"/>
          <w:lang w:eastAsia="uk-UA"/>
        </w:rPr>
        <w:t>дарувача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звичаї, особливості, відображати культури і народний колорит. Зазвичай, це декоративні тарілки, </w:t>
      </w:r>
      <w:proofErr w:type="spellStart"/>
      <w:r w:rsidRPr="006D3654">
        <w:rPr>
          <w:color w:val="000000"/>
          <w:sz w:val="24"/>
          <w:szCs w:val="24"/>
          <w:lang w:eastAsia="uk-UA"/>
        </w:rPr>
        <w:t>плакетки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сувеніри із зображенням національної символіки, герби, прапори, картини. Для придбання протокольної атрибутики(пам’ятних подарунків) передбачаються кошти в розмірі </w:t>
      </w:r>
      <w:r>
        <w:rPr>
          <w:b/>
          <w:color w:val="000000"/>
          <w:sz w:val="24"/>
          <w:szCs w:val="24"/>
          <w:u w:val="single"/>
          <w:lang w:eastAsia="uk-UA"/>
        </w:rPr>
        <w:t>10</w:t>
      </w:r>
      <w:r w:rsidRPr="006D3654">
        <w:rPr>
          <w:b/>
          <w:color w:val="000000"/>
          <w:sz w:val="24"/>
          <w:szCs w:val="24"/>
          <w:u w:val="single"/>
          <w:lang w:eastAsia="uk-UA"/>
        </w:rPr>
        <w:t>0 000, 00 гривень</w:t>
      </w:r>
      <w:r w:rsidRPr="006D3654">
        <w:rPr>
          <w:sz w:val="24"/>
          <w:szCs w:val="24"/>
        </w:rPr>
        <w:t xml:space="preserve"> </w:t>
      </w:r>
    </w:p>
    <w:p w:rsidR="00A017C3" w:rsidRPr="00210F3B" w:rsidRDefault="00A017C3" w:rsidP="00A017C3">
      <w:pPr>
        <w:jc w:val="both"/>
        <w:rPr>
          <w:color w:val="000000"/>
          <w:sz w:val="24"/>
          <w:szCs w:val="24"/>
          <w:lang w:eastAsia="uk-UA"/>
        </w:rPr>
      </w:pPr>
    </w:p>
    <w:p w:rsidR="00A017C3" w:rsidRPr="006D3654" w:rsidRDefault="00A017C3" w:rsidP="00A017C3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Розробка та друк презентаційної продукції для проведення заходів, спрямованих на поглиблення існуючих міжнародних </w:t>
      </w:r>
      <w:proofErr w:type="spellStart"/>
      <w:r w:rsidRPr="006D3654">
        <w:rPr>
          <w:color w:val="000000"/>
          <w:sz w:val="24"/>
          <w:szCs w:val="24"/>
          <w:lang w:eastAsia="uk-UA"/>
        </w:rPr>
        <w:t>зв’язків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та пошук нових партнерів громади Друк матеріалів про громаду українською та іноземними мовами (листівки, </w:t>
      </w:r>
      <w:proofErr w:type="spellStart"/>
      <w:r w:rsidRPr="006D3654">
        <w:rPr>
          <w:color w:val="000000"/>
          <w:sz w:val="24"/>
          <w:szCs w:val="24"/>
          <w:lang w:eastAsia="uk-UA"/>
        </w:rPr>
        <w:t>постери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</w:t>
      </w:r>
      <w:proofErr w:type="spellStart"/>
      <w:r w:rsidRPr="006D3654">
        <w:rPr>
          <w:color w:val="000000"/>
          <w:sz w:val="24"/>
          <w:szCs w:val="24"/>
          <w:lang w:eastAsia="uk-UA"/>
        </w:rPr>
        <w:t>флаєри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, календарі подій, карти). </w:t>
      </w:r>
    </w:p>
    <w:p w:rsidR="00A017C3" w:rsidRPr="006D3654" w:rsidRDefault="00A017C3" w:rsidP="00A017C3">
      <w:pPr>
        <w:jc w:val="both"/>
        <w:rPr>
          <w:color w:val="000000"/>
          <w:sz w:val="24"/>
          <w:szCs w:val="24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Вартість такої продукції </w:t>
      </w:r>
      <w:proofErr w:type="spellStart"/>
      <w:r w:rsidRPr="006D3654">
        <w:rPr>
          <w:color w:val="000000"/>
          <w:sz w:val="24"/>
          <w:szCs w:val="24"/>
          <w:lang w:eastAsia="uk-UA"/>
        </w:rPr>
        <w:t>складає:листівка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А4 (за 100шт) 1260-1650 грн; листівка А5(за 100шт) 650-950 грн; </w:t>
      </w:r>
      <w:proofErr w:type="spellStart"/>
      <w:r w:rsidRPr="006D3654">
        <w:rPr>
          <w:color w:val="000000"/>
          <w:sz w:val="24"/>
          <w:szCs w:val="24"/>
          <w:lang w:eastAsia="uk-UA"/>
        </w:rPr>
        <w:t>флаєр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(за 100шт)500-750 грн; </w:t>
      </w:r>
      <w:proofErr w:type="spellStart"/>
      <w:r w:rsidRPr="006D3654">
        <w:rPr>
          <w:color w:val="000000"/>
          <w:sz w:val="24"/>
          <w:szCs w:val="24"/>
          <w:lang w:eastAsia="uk-UA"/>
        </w:rPr>
        <w:t>євробуклет</w:t>
      </w:r>
      <w:proofErr w:type="spellEnd"/>
      <w:r w:rsidRPr="006D3654">
        <w:rPr>
          <w:color w:val="000000"/>
          <w:sz w:val="24"/>
          <w:szCs w:val="24"/>
          <w:lang w:eastAsia="uk-UA"/>
        </w:rPr>
        <w:t xml:space="preserve"> (за 100шт) від 1510 грн</w:t>
      </w:r>
    </w:p>
    <w:p w:rsidR="00A017C3" w:rsidRDefault="00A017C3" w:rsidP="00A017C3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  <w:r w:rsidRPr="006D3654">
        <w:rPr>
          <w:color w:val="000000"/>
          <w:sz w:val="24"/>
          <w:szCs w:val="24"/>
          <w:lang w:eastAsia="uk-UA"/>
        </w:rPr>
        <w:t xml:space="preserve">Всього передбачається друк матеріалів на загальну суму </w:t>
      </w:r>
      <w:r>
        <w:rPr>
          <w:b/>
          <w:color w:val="000000"/>
          <w:sz w:val="24"/>
          <w:szCs w:val="24"/>
          <w:u w:val="single"/>
          <w:lang w:eastAsia="uk-UA"/>
        </w:rPr>
        <w:t>15</w:t>
      </w:r>
      <w:r w:rsidRPr="006D3654">
        <w:rPr>
          <w:b/>
          <w:color w:val="000000"/>
          <w:sz w:val="24"/>
          <w:szCs w:val="24"/>
          <w:u w:val="single"/>
          <w:lang w:eastAsia="uk-UA"/>
        </w:rPr>
        <w:t> 000,00 гривень</w:t>
      </w:r>
    </w:p>
    <w:p w:rsidR="00A017C3" w:rsidRDefault="00A017C3" w:rsidP="00A017C3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</w:p>
    <w:p w:rsidR="00A017C3" w:rsidRDefault="00A017C3" w:rsidP="00A017C3">
      <w:pPr>
        <w:jc w:val="both"/>
        <w:rPr>
          <w:b/>
          <w:color w:val="000000"/>
          <w:sz w:val="24"/>
          <w:szCs w:val="24"/>
          <w:u w:val="single"/>
          <w:lang w:eastAsia="uk-UA"/>
        </w:rPr>
      </w:pPr>
    </w:p>
    <w:p w:rsidR="00A017C3" w:rsidRPr="006D3654" w:rsidRDefault="00A017C3" w:rsidP="00A017C3">
      <w:pPr>
        <w:jc w:val="both"/>
        <w:rPr>
          <w:color w:val="000000"/>
          <w:sz w:val="24"/>
          <w:szCs w:val="24"/>
          <w:lang w:eastAsia="uk-UA"/>
        </w:rPr>
      </w:pPr>
    </w:p>
    <w:p w:rsidR="00A01BAD" w:rsidRDefault="00A017C3" w:rsidP="00A0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 відділу міжнародного</w:t>
      </w:r>
    </w:p>
    <w:p w:rsidR="00A017C3" w:rsidRPr="00BF4BC5" w:rsidRDefault="00A017C3" w:rsidP="00A0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співробітництва та протоколу                </w:t>
      </w:r>
      <w:r w:rsidR="00A01BAD" w:rsidRPr="00A01BAD">
        <w:rPr>
          <w:b/>
          <w:sz w:val="24"/>
          <w:szCs w:val="24"/>
          <w:lang w:val="ru-RU"/>
        </w:rPr>
        <w:t xml:space="preserve">                                                           </w:t>
      </w:r>
      <w:r w:rsidR="00A01BAD" w:rsidRPr="009E3E7F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</w:rPr>
        <w:t xml:space="preserve">  </w:t>
      </w:r>
      <w:r w:rsidRPr="00BF4BC5">
        <w:rPr>
          <w:b/>
          <w:sz w:val="24"/>
          <w:szCs w:val="24"/>
        </w:rPr>
        <w:t>Яна БІЛАН</w:t>
      </w:r>
    </w:p>
    <w:p w:rsidR="006D3654" w:rsidRPr="006D3654" w:rsidRDefault="006D3654" w:rsidP="006D3654">
      <w:pPr>
        <w:jc w:val="both"/>
        <w:rPr>
          <w:color w:val="000000"/>
          <w:sz w:val="24"/>
          <w:szCs w:val="24"/>
          <w:lang w:eastAsia="uk-UA"/>
        </w:rPr>
      </w:pPr>
    </w:p>
    <w:p w:rsidR="002C4A0B" w:rsidRPr="00BF4BC5" w:rsidRDefault="002C4A0B" w:rsidP="00CD3A4B">
      <w:pPr>
        <w:jc w:val="both"/>
        <w:rPr>
          <w:b/>
          <w:sz w:val="24"/>
          <w:szCs w:val="24"/>
        </w:rPr>
      </w:pPr>
    </w:p>
    <w:sectPr w:rsidR="002C4A0B" w:rsidRPr="00BF4BC5" w:rsidSect="001D7FD8">
      <w:pgSz w:w="11906" w:h="16838"/>
      <w:pgMar w:top="51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1A7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73F3F"/>
    <w:multiLevelType w:val="hybridMultilevel"/>
    <w:tmpl w:val="7DA0EBFE"/>
    <w:lvl w:ilvl="0" w:tplc="C956759C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146C"/>
    <w:multiLevelType w:val="hybridMultilevel"/>
    <w:tmpl w:val="1680983E"/>
    <w:lvl w:ilvl="0" w:tplc="5A305B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2B3571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B5219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509A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0862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4301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24BC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D7FD8"/>
    <w:rsid w:val="001E022E"/>
    <w:rsid w:val="001E0B8F"/>
    <w:rsid w:val="001E157F"/>
    <w:rsid w:val="001E19A7"/>
    <w:rsid w:val="001E1E8D"/>
    <w:rsid w:val="001E39AB"/>
    <w:rsid w:val="001E71C9"/>
    <w:rsid w:val="001F076C"/>
    <w:rsid w:val="001F0A43"/>
    <w:rsid w:val="001F2A8A"/>
    <w:rsid w:val="001F2A9B"/>
    <w:rsid w:val="001F3839"/>
    <w:rsid w:val="001F437A"/>
    <w:rsid w:val="001F4EAC"/>
    <w:rsid w:val="001F6535"/>
    <w:rsid w:val="001F7C26"/>
    <w:rsid w:val="00201B0A"/>
    <w:rsid w:val="00207BB2"/>
    <w:rsid w:val="00210F3B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979D0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121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1D88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259CE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2ED0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07B4F"/>
    <w:rsid w:val="00513319"/>
    <w:rsid w:val="00521079"/>
    <w:rsid w:val="005247D4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524A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1284"/>
    <w:rsid w:val="00672458"/>
    <w:rsid w:val="0067332D"/>
    <w:rsid w:val="00674723"/>
    <w:rsid w:val="00674C29"/>
    <w:rsid w:val="0068125E"/>
    <w:rsid w:val="00683F62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3654"/>
    <w:rsid w:val="006D432F"/>
    <w:rsid w:val="006E09C9"/>
    <w:rsid w:val="006E1C28"/>
    <w:rsid w:val="006E46FB"/>
    <w:rsid w:val="006E4FCA"/>
    <w:rsid w:val="006E5A82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899"/>
    <w:rsid w:val="00735D26"/>
    <w:rsid w:val="00740185"/>
    <w:rsid w:val="0074077C"/>
    <w:rsid w:val="00740E79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1CC0"/>
    <w:rsid w:val="007935BF"/>
    <w:rsid w:val="00795CBB"/>
    <w:rsid w:val="007A1DDE"/>
    <w:rsid w:val="007A1E6A"/>
    <w:rsid w:val="007A2D30"/>
    <w:rsid w:val="007A35D3"/>
    <w:rsid w:val="007B0926"/>
    <w:rsid w:val="007B3255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5AD7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3E7F"/>
    <w:rsid w:val="009E6A2A"/>
    <w:rsid w:val="009F017F"/>
    <w:rsid w:val="009F0D74"/>
    <w:rsid w:val="009F0E11"/>
    <w:rsid w:val="009F12F9"/>
    <w:rsid w:val="00A00EF5"/>
    <w:rsid w:val="00A017C3"/>
    <w:rsid w:val="00A01BAD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8757C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019C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1D2B"/>
    <w:rsid w:val="00BB33F2"/>
    <w:rsid w:val="00BB673B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4BC5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A7E0C"/>
    <w:rsid w:val="00CB0801"/>
    <w:rsid w:val="00CB0D9B"/>
    <w:rsid w:val="00CB3BD0"/>
    <w:rsid w:val="00CB4142"/>
    <w:rsid w:val="00CB425F"/>
    <w:rsid w:val="00CB6D99"/>
    <w:rsid w:val="00CB7ED4"/>
    <w:rsid w:val="00CB7EDB"/>
    <w:rsid w:val="00CB7FD5"/>
    <w:rsid w:val="00CC5DD4"/>
    <w:rsid w:val="00CD00C7"/>
    <w:rsid w:val="00CD1784"/>
    <w:rsid w:val="00CD1FA1"/>
    <w:rsid w:val="00CD3A4B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37BC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4C20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44B03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D56C5-FA81-4BFC-8B20-8B70626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9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91CC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uiPriority w:val="22"/>
    <w:qFormat/>
    <w:rsid w:val="00791CC0"/>
    <w:rPr>
      <w:b/>
      <w:bCs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7F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FD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E105-2B89-4AD0-A347-FF0609DA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2025-06-11T07:01:00Z</cp:lastPrinted>
  <dcterms:created xsi:type="dcterms:W3CDTF">2025-12-09T08:09:00Z</dcterms:created>
  <dcterms:modified xsi:type="dcterms:W3CDTF">2025-12-16T09:48:00Z</dcterms:modified>
</cp:coreProperties>
</file>