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1"/>
      </w:tblGrid>
      <w:tr w:rsidR="001B07B3" w14:paraId="2AE1101C" w14:textId="77777777" w:rsidTr="00B757AC">
        <w:trPr>
          <w:trHeight w:val="1065"/>
        </w:trPr>
        <w:tc>
          <w:tcPr>
            <w:tcW w:w="9720" w:type="dxa"/>
            <w:hideMark/>
          </w:tcPr>
          <w:p w14:paraId="3427F20F" w14:textId="269A9C77" w:rsidR="001B07B3" w:rsidRDefault="001B07B3" w:rsidP="00B757AC">
            <w:pPr>
              <w:tabs>
                <w:tab w:val="center" w:pos="4752"/>
                <w:tab w:val="left" w:pos="8190"/>
                <w:tab w:val="right" w:pos="9504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ab/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22BEEADD" wp14:editId="1144E0A7">
                  <wp:extent cx="425450" cy="641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ab/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ab/>
            </w:r>
          </w:p>
          <w:p w14:paraId="7B7DF9B2" w14:textId="77777777" w:rsidR="001B07B3" w:rsidRDefault="001B07B3" w:rsidP="00B757AC">
            <w:pPr>
              <w:tabs>
                <w:tab w:val="center" w:pos="4752"/>
                <w:tab w:val="left" w:pos="8190"/>
                <w:tab w:val="right" w:pos="9504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</w:tr>
      <w:tr w:rsidR="001B07B3" w14:paraId="66405821" w14:textId="77777777" w:rsidTr="00B757AC">
        <w:trPr>
          <w:trHeight w:val="1260"/>
        </w:trPr>
        <w:tc>
          <w:tcPr>
            <w:tcW w:w="9720" w:type="dxa"/>
          </w:tcPr>
          <w:p w14:paraId="1733D220" w14:textId="77777777" w:rsidR="001B07B3" w:rsidRDefault="001B07B3" w:rsidP="00B75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3A10C1D5" w14:textId="77777777" w:rsidR="001B07B3" w:rsidRDefault="001B07B3" w:rsidP="00B757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СКЛИКАННЯ</w:t>
            </w:r>
          </w:p>
          <w:p w14:paraId="2FE8E8AA" w14:textId="0ACCFA49" w:rsidR="001B07B3" w:rsidRDefault="001B07B3" w:rsidP="00B757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 w:rsidR="00EE2A0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79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сесія </w:t>
            </w:r>
          </w:p>
          <w:p w14:paraId="153284E6" w14:textId="77777777" w:rsidR="001B07B3" w:rsidRDefault="001B07B3" w:rsidP="00B757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4E211570" w14:textId="4819A904" w:rsidR="001B07B3" w:rsidRPr="00EE2A0F" w:rsidRDefault="001B07B3" w:rsidP="00B757A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РІШЕННЯ № </w:t>
            </w:r>
            <w:r w:rsidR="00EE2A0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79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/</w:t>
            </w:r>
            <w:r w:rsidR="00EE2A0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4278</w:t>
            </w:r>
          </w:p>
        </w:tc>
      </w:tr>
      <w:tr w:rsidR="001B07B3" w14:paraId="711E1B62" w14:textId="77777777" w:rsidTr="00B757AC">
        <w:trPr>
          <w:trHeight w:val="533"/>
        </w:trPr>
        <w:tc>
          <w:tcPr>
            <w:tcW w:w="9720" w:type="dxa"/>
          </w:tcPr>
          <w:p w14:paraId="4D81E026" w14:textId="77777777" w:rsidR="001B07B3" w:rsidRDefault="001B07B3" w:rsidP="00B757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16F2D00" w14:textId="4A02DBB0" w:rsidR="001B07B3" w:rsidRDefault="001B07B3" w:rsidP="00B757A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Від </w:t>
            </w:r>
            <w:r w:rsidR="00EE2A0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23 грудня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D07783" w:rsidRPr="00BE7841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5</w:t>
            </w:r>
            <w:r w:rsidR="00426514" w:rsidRPr="00BE7841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року                                                               м. Боярка</w:t>
            </w:r>
          </w:p>
        </w:tc>
      </w:tr>
    </w:tbl>
    <w:p w14:paraId="2B0D7C42" w14:textId="77777777" w:rsidR="001B07B3" w:rsidRDefault="001B07B3" w:rsidP="001B07B3">
      <w:pPr>
        <w:pStyle w:val="a6"/>
        <w:ind w:left="0"/>
        <w:rPr>
          <w:b/>
        </w:rPr>
      </w:pPr>
    </w:p>
    <w:p w14:paraId="3F64BAFB" w14:textId="77777777" w:rsidR="001B07B3" w:rsidRPr="00E71FEA" w:rsidRDefault="001B07B3" w:rsidP="002804B1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1FEA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Програми </w:t>
      </w:r>
      <w:r w:rsidRPr="00E71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фінансової підтримки</w:t>
      </w:r>
    </w:p>
    <w:p w14:paraId="16660235" w14:textId="77777777" w:rsidR="001B07B3" w:rsidRPr="00E71FEA" w:rsidRDefault="001B07B3" w:rsidP="002804B1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1FE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Комунального некомерційного підприємства </w:t>
      </w:r>
    </w:p>
    <w:p w14:paraId="626F689E" w14:textId="77777777" w:rsidR="001B07B3" w:rsidRPr="00E71FEA" w:rsidRDefault="001B07B3" w:rsidP="002804B1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1FE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«Центр первинної медико-санітарної </w:t>
      </w:r>
    </w:p>
    <w:p w14:paraId="670D6C88" w14:textId="05119DB4" w:rsidR="001B07B3" w:rsidRPr="00E71FEA" w:rsidRDefault="001B07B3" w:rsidP="002804B1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1FEA">
        <w:rPr>
          <w:rFonts w:ascii="Times New Roman" w:hAnsi="Times New Roman" w:cs="Times New Roman"/>
          <w:b/>
          <w:sz w:val="28"/>
          <w:szCs w:val="28"/>
          <w:lang w:eastAsia="ru-RU"/>
        </w:rPr>
        <w:t>допомоги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Боярської міської ради» на 202</w:t>
      </w:r>
      <w:r w:rsidR="00D07783" w:rsidRPr="00BE7841">
        <w:rPr>
          <w:rFonts w:ascii="Times New Roman" w:hAnsi="Times New Roman" w:cs="Times New Roman"/>
          <w:b/>
          <w:sz w:val="28"/>
          <w:szCs w:val="28"/>
          <w:lang w:val="ru-RU" w:eastAsia="ru-RU"/>
        </w:rPr>
        <w:t>6</w:t>
      </w:r>
      <w:r w:rsidRPr="00E71FE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рік </w:t>
      </w:r>
    </w:p>
    <w:p w14:paraId="4FD68804" w14:textId="1E85C7DF" w:rsidR="001B07B3" w:rsidRPr="002804B1" w:rsidRDefault="00AC6939" w:rsidP="002804B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E7841">
        <w:rPr>
          <w:rFonts w:ascii="Times New Roman" w:hAnsi="Times New Roman"/>
          <w:sz w:val="28"/>
          <w:szCs w:val="28"/>
          <w:lang w:val="ru-RU" w:eastAsia="ru-RU"/>
        </w:rPr>
        <w:tab/>
      </w:r>
      <w:r w:rsidR="001B07B3">
        <w:rPr>
          <w:rFonts w:ascii="Times New Roman" w:hAnsi="Times New Roman"/>
          <w:sz w:val="28"/>
          <w:szCs w:val="28"/>
          <w:lang w:eastAsia="ru-RU"/>
        </w:rPr>
        <w:t>Керуючись  п.22 ч.1 ст. 26 Закону України «Про місцеве самоврядування в Україні»,</w:t>
      </w:r>
      <w:r w:rsidR="002804B1" w:rsidRPr="002804B1">
        <w:rPr>
          <w:sz w:val="28"/>
          <w:szCs w:val="28"/>
        </w:rPr>
        <w:t xml:space="preserve"> </w:t>
      </w:r>
      <w:r w:rsidR="002804B1" w:rsidRPr="002804B1">
        <w:rPr>
          <w:rFonts w:ascii="Times New Roman" w:hAnsi="Times New Roman" w:cs="Times New Roman"/>
          <w:sz w:val="28"/>
          <w:szCs w:val="28"/>
        </w:rPr>
        <w:t>враховуючи вимоги Бюджетного кодексу України, з метою забезпечення</w:t>
      </w:r>
      <w:r w:rsidR="002804B1">
        <w:rPr>
          <w:rFonts w:ascii="Times New Roman" w:hAnsi="Times New Roman" w:cs="Times New Roman"/>
          <w:sz w:val="28"/>
          <w:szCs w:val="28"/>
        </w:rPr>
        <w:t xml:space="preserve"> стабільного </w:t>
      </w:r>
      <w:r w:rsidR="002804B1" w:rsidRPr="002804B1">
        <w:rPr>
          <w:rFonts w:ascii="Times New Roman" w:hAnsi="Times New Roman" w:cs="Times New Roman"/>
          <w:sz w:val="28"/>
          <w:szCs w:val="28"/>
        </w:rPr>
        <w:t>функціонування та фінансової підтримки комунального некомерційного підприємства «</w:t>
      </w:r>
      <w:r w:rsidR="002804B1">
        <w:rPr>
          <w:rFonts w:ascii="Times New Roman" w:hAnsi="Times New Roman" w:cs="Times New Roman"/>
          <w:sz w:val="28"/>
          <w:szCs w:val="28"/>
        </w:rPr>
        <w:t>Центр первинної медико-санітарної допомоги</w:t>
      </w:r>
      <w:r w:rsidR="002804B1" w:rsidRPr="002804B1">
        <w:rPr>
          <w:rFonts w:ascii="Times New Roman" w:hAnsi="Times New Roman" w:cs="Times New Roman"/>
          <w:sz w:val="28"/>
          <w:szCs w:val="28"/>
        </w:rPr>
        <w:t xml:space="preserve"> Боярської міської ради</w:t>
      </w:r>
      <w:r w:rsidR="002804B1">
        <w:rPr>
          <w:rFonts w:ascii="Times New Roman" w:hAnsi="Times New Roman" w:cs="Times New Roman"/>
          <w:sz w:val="28"/>
          <w:szCs w:val="28"/>
        </w:rPr>
        <w:t>»,</w:t>
      </w:r>
      <w:r w:rsidR="00DD0342">
        <w:rPr>
          <w:rFonts w:ascii="Times New Roman" w:hAnsi="Times New Roman" w:cs="Times New Roman"/>
          <w:sz w:val="28"/>
          <w:szCs w:val="28"/>
        </w:rPr>
        <w:t xml:space="preserve"> </w:t>
      </w:r>
      <w:r w:rsidR="001B07B3" w:rsidRPr="002804B1">
        <w:rPr>
          <w:rFonts w:ascii="Times New Roman" w:hAnsi="Times New Roman"/>
          <w:sz w:val="28"/>
          <w:szCs w:val="28"/>
          <w:lang w:eastAsia="ru-RU"/>
        </w:rPr>
        <w:t>-</w:t>
      </w:r>
    </w:p>
    <w:p w14:paraId="742CEF12" w14:textId="77777777" w:rsidR="001B07B3" w:rsidRDefault="001B07B3" w:rsidP="001B0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БОЯРСЬКА МІСЬКА РАДА</w:t>
      </w:r>
    </w:p>
    <w:p w14:paraId="7ADC7BC6" w14:textId="77777777" w:rsidR="001B07B3" w:rsidRDefault="001B07B3" w:rsidP="001B0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ВИРІШИЛА:</w:t>
      </w:r>
    </w:p>
    <w:p w14:paraId="77854D0B" w14:textId="77777777" w:rsidR="001B07B3" w:rsidRDefault="001B07B3" w:rsidP="001B07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FE99169" w14:textId="79ECD8AE" w:rsidR="001B07B3" w:rsidRDefault="001B07B3" w:rsidP="001B07B3">
      <w:pPr>
        <w:pStyle w:val="a6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Затвердити </w:t>
      </w:r>
      <w:r>
        <w:rPr>
          <w:rFonts w:ascii="Times New Roman" w:hAnsi="Times New Roman" w:cs="Times New Roman"/>
          <w:sz w:val="28"/>
          <w:szCs w:val="28"/>
        </w:rPr>
        <w:t xml:space="preserve">Програму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фінансової підтримки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Комунального некомерційного підприємства «Центр первинної медико-санітарної допомоги Боярської міської ради» на 202</w:t>
      </w:r>
      <w:r w:rsidR="00D07783" w:rsidRPr="00BE7841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рік</w:t>
      </w:r>
      <w:r w:rsidR="00E10B9D">
        <w:rPr>
          <w:rFonts w:ascii="Times New Roman" w:hAnsi="Times New Roman" w:cs="Times New Roman"/>
          <w:sz w:val="28"/>
          <w:szCs w:val="28"/>
          <w:lang w:eastAsia="ru-RU"/>
        </w:rPr>
        <w:t>, що додається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E7C5112" w14:textId="77777777" w:rsidR="001B07B3" w:rsidRDefault="001B07B3" w:rsidP="001B07B3">
      <w:pPr>
        <w:pStyle w:val="a6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Фінансування Програми здійснювати за рахунок коштів бюджету Боярської міської територіальної громади</w:t>
      </w:r>
      <w:r w:rsidR="008A6354">
        <w:rPr>
          <w:rFonts w:ascii="Times New Roman" w:hAnsi="Times New Roman" w:cs="Times New Roman"/>
          <w:sz w:val="28"/>
          <w:szCs w:val="28"/>
          <w:lang w:eastAsia="ru-RU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6354">
        <w:rPr>
          <w:rFonts w:ascii="Times New Roman" w:hAnsi="Times New Roman" w:cs="Times New Roman"/>
          <w:sz w:val="28"/>
          <w:szCs w:val="28"/>
          <w:lang w:eastAsia="ru-RU"/>
        </w:rPr>
        <w:t>інших</w:t>
      </w:r>
      <w:r w:rsidR="008A6354" w:rsidRPr="008A63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6354">
        <w:rPr>
          <w:rFonts w:ascii="Times New Roman" w:hAnsi="Times New Roman" w:cs="Times New Roman"/>
          <w:sz w:val="28"/>
          <w:szCs w:val="28"/>
          <w:lang w:eastAsia="ru-RU"/>
        </w:rPr>
        <w:t>джерел не заборонених законодавством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23EF6E9" w14:textId="77777777" w:rsidR="001B07B3" w:rsidRPr="001B07B3" w:rsidRDefault="001B07B3" w:rsidP="001B07B3">
      <w:pPr>
        <w:pStyle w:val="a6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A71B1">
        <w:rPr>
          <w:rFonts w:ascii="Times New Roman" w:hAnsi="Times New Roman" w:cs="Times New Roman"/>
          <w:sz w:val="28"/>
          <w:szCs w:val="28"/>
          <w:lang w:eastAsia="ru-RU"/>
        </w:rPr>
        <w:t>Контроль за виконанням даного рішення покласти на профільну депутатську комісію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B07B3">
        <w:rPr>
          <w:rStyle w:val="a9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 питань соціального захисту населення, охорони здоров’я, учасників бойових дій, наслідків аварії на ЧАЕС</w:t>
      </w:r>
      <w:r w:rsidRPr="001B07B3">
        <w:rPr>
          <w:rFonts w:ascii="Times New Roman" w:hAnsi="Times New Roman" w:cs="Times New Roman"/>
          <w:sz w:val="28"/>
          <w:szCs w:val="28"/>
          <w:lang w:eastAsia="ru-RU"/>
        </w:rPr>
        <w:t xml:space="preserve"> Боярської міської ради.</w:t>
      </w:r>
    </w:p>
    <w:p w14:paraId="08E3BF98" w14:textId="77777777" w:rsidR="00AC6939" w:rsidRPr="00BE7841" w:rsidRDefault="00AC6939" w:rsidP="001B07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</w:p>
    <w:p w14:paraId="0E588BCF" w14:textId="0D517435" w:rsidR="001B07B3" w:rsidRDefault="001B07B3" w:rsidP="001B07B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  <w:t>Олександр ЗАРУБІН</w:t>
      </w:r>
    </w:p>
    <w:p w14:paraId="2614FB8D" w14:textId="40DE0CC4" w:rsidR="000B328C" w:rsidRDefault="000B328C" w:rsidP="00BF4B82">
      <w:pPr>
        <w:shd w:val="clear" w:color="auto" w:fill="FFFFFF"/>
        <w:spacing w:after="0" w:line="240" w:lineRule="auto"/>
        <w:ind w:right="-3549"/>
        <w:rPr>
          <w:rFonts w:ascii="Times New Roman" w:hAnsi="Times New Roman" w:cs="Times New Roman"/>
          <w:b/>
          <w:sz w:val="28"/>
          <w:szCs w:val="28"/>
        </w:rPr>
      </w:pPr>
    </w:p>
    <w:p w14:paraId="78E6AB0B" w14:textId="77777777" w:rsidR="00AC6939" w:rsidRPr="00C65A4C" w:rsidRDefault="00AC6939" w:rsidP="00AC6939">
      <w:pPr>
        <w:tabs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5A4C"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</w:p>
    <w:p w14:paraId="443CC247" w14:textId="77777777" w:rsidR="00AC6939" w:rsidRPr="00C65A4C" w:rsidRDefault="00AC6939" w:rsidP="00AC693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65A4C">
        <w:rPr>
          <w:rFonts w:ascii="Times New Roman" w:hAnsi="Times New Roman" w:cs="Times New Roman"/>
          <w:b/>
          <w:sz w:val="28"/>
          <w:szCs w:val="28"/>
        </w:rPr>
        <w:lastRenderedPageBreak/>
        <w:t>Секретар ради</w:t>
      </w:r>
      <w:r w:rsidRPr="00C65A4C">
        <w:rPr>
          <w:rFonts w:ascii="Times New Roman" w:hAnsi="Times New Roman" w:cs="Times New Roman"/>
          <w:b/>
          <w:sz w:val="28"/>
          <w:szCs w:val="28"/>
        </w:rPr>
        <w:tab/>
      </w:r>
      <w:r w:rsidRPr="00C65A4C">
        <w:rPr>
          <w:rFonts w:ascii="Times New Roman" w:hAnsi="Times New Roman" w:cs="Times New Roman"/>
          <w:b/>
          <w:sz w:val="28"/>
          <w:szCs w:val="28"/>
        </w:rPr>
        <w:tab/>
      </w:r>
      <w:r w:rsidRPr="00C65A4C">
        <w:rPr>
          <w:rFonts w:ascii="Times New Roman" w:hAnsi="Times New Roman" w:cs="Times New Roman"/>
          <w:b/>
          <w:sz w:val="28"/>
          <w:szCs w:val="28"/>
        </w:rPr>
        <w:tab/>
      </w:r>
      <w:r w:rsidRPr="00C65A4C">
        <w:rPr>
          <w:rFonts w:ascii="Times New Roman" w:hAnsi="Times New Roman" w:cs="Times New Roman"/>
          <w:b/>
          <w:sz w:val="28"/>
          <w:szCs w:val="28"/>
        </w:rPr>
        <w:tab/>
      </w:r>
      <w:r w:rsidRPr="00C65A4C">
        <w:rPr>
          <w:rFonts w:ascii="Times New Roman" w:hAnsi="Times New Roman" w:cs="Times New Roman"/>
          <w:b/>
          <w:sz w:val="28"/>
          <w:szCs w:val="28"/>
        </w:rPr>
        <w:tab/>
      </w:r>
      <w:r w:rsidRPr="00C65A4C">
        <w:rPr>
          <w:rFonts w:ascii="Times New Roman" w:hAnsi="Times New Roman" w:cs="Times New Roman"/>
          <w:b/>
          <w:sz w:val="28"/>
          <w:szCs w:val="28"/>
        </w:rPr>
        <w:tab/>
      </w:r>
      <w:r w:rsidRPr="00C65A4C">
        <w:rPr>
          <w:rFonts w:ascii="Times New Roman" w:hAnsi="Times New Roman" w:cs="Times New Roman"/>
          <w:b/>
          <w:sz w:val="28"/>
          <w:szCs w:val="28"/>
        </w:rPr>
        <w:tab/>
        <w:t>Олексій ПЕРФІЛОВ</w:t>
      </w:r>
    </w:p>
    <w:p w14:paraId="69F5EC3E" w14:textId="77777777" w:rsidR="00AC6939" w:rsidRDefault="00AC6939" w:rsidP="00AC6939">
      <w:pPr>
        <w:ind w:left="5103"/>
        <w:jc w:val="both"/>
        <w:rPr>
          <w:rFonts w:eastAsia="Times New Roman"/>
          <w:sz w:val="24"/>
          <w:szCs w:val="20"/>
        </w:rPr>
      </w:pPr>
    </w:p>
    <w:p w14:paraId="1A74E72F" w14:textId="77777777" w:rsidR="00AC6939" w:rsidRDefault="00AC6939" w:rsidP="00AC69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D5B5B1" w14:textId="77777777" w:rsidR="00AC6939" w:rsidRDefault="00AC6939" w:rsidP="00AC69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3B3901" w14:textId="7F06AE75" w:rsidR="00BF4B82" w:rsidRDefault="00BF4B82" w:rsidP="00BF4B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5FA934" w14:textId="76EAFC8A" w:rsidR="00BF4B82" w:rsidRDefault="00BF4B82" w:rsidP="00BF4B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E7335E" w14:textId="53AA7317" w:rsidR="00BF4B82" w:rsidRDefault="00BF4B82" w:rsidP="00BF4B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0E204E" w14:textId="31FA4034" w:rsidR="00BF4B82" w:rsidRDefault="00BF4B82" w:rsidP="00BF4B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7DEBFF" w14:textId="41D37F10" w:rsidR="00BF4B82" w:rsidRDefault="00BF4B82" w:rsidP="00BF4B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BE5217" w14:textId="45602EEC" w:rsidR="00BF4B82" w:rsidRDefault="00BF4B82" w:rsidP="00BF4B8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817C18" w14:textId="77777777" w:rsidR="00AC6939" w:rsidRPr="00BE7841" w:rsidRDefault="00AC6939" w:rsidP="00531F6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DABC33D" w14:textId="77777777" w:rsidR="00AC6939" w:rsidRPr="00BE7841" w:rsidRDefault="00AC6939" w:rsidP="00531F63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F8BCB6E" w14:textId="3520B0D7" w:rsidR="00531F63" w:rsidRPr="00531F63" w:rsidRDefault="00531F63" w:rsidP="00531F63">
      <w:pPr>
        <w:spacing w:after="160" w:line="259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Підготував:</w:t>
      </w:r>
    </w:p>
    <w:p w14:paraId="71081339" w14:textId="51070332" w:rsidR="00531F63" w:rsidRDefault="00531F63" w:rsidP="00531F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Головний спеціаліст сектор                                                       </w:t>
      </w:r>
      <w:r w:rsidR="008C6B51" w:rsidRPr="00BE7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ГРИНЮК</w:t>
      </w:r>
    </w:p>
    <w:p w14:paraId="5DD670DC" w14:textId="77777777" w:rsidR="00531F63" w:rsidRDefault="00531F63" w:rsidP="00531F6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охорони здоров'я</w:t>
      </w:r>
    </w:p>
    <w:p w14:paraId="06B48B35" w14:textId="77777777" w:rsidR="00531F63" w:rsidRDefault="00531F63" w:rsidP="00531F6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808434" w14:textId="77777777" w:rsidR="00531F63" w:rsidRDefault="00531F63" w:rsidP="00531F6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Погоджено:</w:t>
      </w:r>
    </w:p>
    <w:p w14:paraId="4D214B1F" w14:textId="77777777" w:rsidR="00BF4B82" w:rsidRDefault="00BF4B82" w:rsidP="00BF4B82">
      <w:pPr>
        <w:jc w:val="both"/>
        <w:rPr>
          <w:sz w:val="28"/>
          <w:szCs w:val="28"/>
        </w:rPr>
      </w:pPr>
    </w:p>
    <w:p w14:paraId="5F67B7C0" w14:textId="590816D0" w:rsidR="00531F63" w:rsidRDefault="00531F63" w:rsidP="00531F63">
      <w:pPr>
        <w:tabs>
          <w:tab w:val="left" w:pos="786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 управління фінансів                                                  </w:t>
      </w:r>
      <w:r w:rsidR="008C6B51" w:rsidRPr="00BE7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ПЕТРЕНКО</w:t>
      </w:r>
    </w:p>
    <w:p w14:paraId="29011BCA" w14:textId="77777777" w:rsidR="00531F63" w:rsidRDefault="00531F63" w:rsidP="00531F63">
      <w:pPr>
        <w:tabs>
          <w:tab w:val="left" w:pos="786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B78A38" w14:textId="77777777" w:rsidR="008C6B51" w:rsidRPr="00BE7841" w:rsidRDefault="008C6B51" w:rsidP="00531F63">
      <w:pPr>
        <w:tabs>
          <w:tab w:val="left" w:pos="786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066386B0" w14:textId="6288E49F" w:rsidR="00531F63" w:rsidRDefault="00531F63" w:rsidP="00531F63">
      <w:pPr>
        <w:tabs>
          <w:tab w:val="left" w:pos="786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</w:t>
      </w:r>
    </w:p>
    <w:p w14:paraId="3332BBCB" w14:textId="2DCAD2DC" w:rsidR="00531F63" w:rsidRDefault="00531F63" w:rsidP="00531F6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юридичного відділу                                                                       </w:t>
      </w:r>
      <w:r w:rsidR="008C6B51" w:rsidRPr="00BE784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 МАРУЖЕНКО</w:t>
      </w:r>
    </w:p>
    <w:p w14:paraId="0B29DA51" w14:textId="77777777" w:rsidR="00BF4B82" w:rsidRDefault="00BF4B82" w:rsidP="00531F63">
      <w:pPr>
        <w:spacing w:after="0"/>
        <w:rPr>
          <w:sz w:val="28"/>
          <w:szCs w:val="28"/>
        </w:rPr>
      </w:pPr>
    </w:p>
    <w:p w14:paraId="0BFDD4E0" w14:textId="77777777" w:rsidR="008C6B51" w:rsidRPr="00BE7841" w:rsidRDefault="008C6B51" w:rsidP="00BF4B82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57FCA84" w14:textId="77777777" w:rsidR="008C6B51" w:rsidRPr="00BE7841" w:rsidRDefault="008C6B51" w:rsidP="00BF4B82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C5FDA71" w14:textId="5D86BFFA" w:rsidR="00BF4B82" w:rsidRDefault="00BF4B82" w:rsidP="00BF4B82">
      <w:pPr>
        <w:tabs>
          <w:tab w:val="left" w:pos="6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Головний спеціаліст з питання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107E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О.НАРДЕКОВА</w:t>
      </w:r>
    </w:p>
    <w:p w14:paraId="144BEC35" w14:textId="77777777" w:rsidR="00BF4B82" w:rsidRDefault="00BF4B82" w:rsidP="00BF4B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запобігання та виявлення корупції</w:t>
      </w:r>
    </w:p>
    <w:p w14:paraId="3FB167D9" w14:textId="77777777" w:rsidR="00BF4B82" w:rsidRDefault="00BF4B82" w:rsidP="00BF4B82">
      <w:pPr>
        <w:tabs>
          <w:tab w:val="left" w:pos="7860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EC18F8" w14:textId="77777777" w:rsidR="008C6B51" w:rsidRPr="00BE7841" w:rsidRDefault="008C6B51" w:rsidP="008C6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5C87E1" w14:textId="23DC4FBF" w:rsidR="008C6B51" w:rsidRPr="00A83320" w:rsidRDefault="008C6B51" w:rsidP="008C6B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320">
        <w:rPr>
          <w:rFonts w:ascii="Times New Roman" w:hAnsi="Times New Roman" w:cs="Times New Roman"/>
          <w:sz w:val="28"/>
          <w:szCs w:val="28"/>
        </w:rPr>
        <w:t>Заступник</w:t>
      </w:r>
    </w:p>
    <w:p w14:paraId="2292EB1A" w14:textId="27384E14" w:rsidR="00A83320" w:rsidRPr="00BE7841" w:rsidRDefault="008C6B51" w:rsidP="00D077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3320">
        <w:rPr>
          <w:rFonts w:ascii="Times New Roman" w:hAnsi="Times New Roman" w:cs="Times New Roman"/>
          <w:sz w:val="28"/>
          <w:szCs w:val="28"/>
        </w:rPr>
        <w:lastRenderedPageBreak/>
        <w:t xml:space="preserve">міського голови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320">
        <w:rPr>
          <w:rFonts w:ascii="Times New Roman" w:hAnsi="Times New Roman" w:cs="Times New Roman"/>
          <w:sz w:val="28"/>
          <w:szCs w:val="28"/>
        </w:rPr>
        <w:t xml:space="preserve"> </w:t>
      </w:r>
      <w:r w:rsidRPr="00BE78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3320">
        <w:rPr>
          <w:rFonts w:ascii="Times New Roman" w:hAnsi="Times New Roman" w:cs="Times New Roman"/>
          <w:sz w:val="28"/>
          <w:szCs w:val="28"/>
        </w:rPr>
        <w:t>Н.УЛЬЯНОВА</w:t>
      </w:r>
    </w:p>
    <w:sectPr w:rsidR="00A83320" w:rsidRPr="00BE78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82368"/>
    <w:multiLevelType w:val="multilevel"/>
    <w:tmpl w:val="CAC0D90E"/>
    <w:lvl w:ilvl="0">
      <w:start w:val="1"/>
      <w:numFmt w:val="decimal"/>
      <w:lvlText w:val="%1."/>
      <w:lvlJc w:val="left"/>
      <w:pPr>
        <w:ind w:left="1864" w:hanging="115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" w15:restartNumberingAfterBreak="0">
    <w:nsid w:val="32F1779A"/>
    <w:multiLevelType w:val="hybridMultilevel"/>
    <w:tmpl w:val="867E24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C3BB0"/>
    <w:multiLevelType w:val="multilevel"/>
    <w:tmpl w:val="38D6EC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38" w:hanging="720"/>
      </w:pPr>
    </w:lvl>
    <w:lvl w:ilvl="2">
      <w:start w:val="1"/>
      <w:numFmt w:val="decimal"/>
      <w:lvlText w:val="%1.%2.%3."/>
      <w:lvlJc w:val="left"/>
      <w:pPr>
        <w:ind w:left="2156" w:hanging="720"/>
      </w:pPr>
    </w:lvl>
    <w:lvl w:ilvl="3">
      <w:start w:val="1"/>
      <w:numFmt w:val="decimal"/>
      <w:lvlText w:val="%1.%2.%3.%4."/>
      <w:lvlJc w:val="left"/>
      <w:pPr>
        <w:ind w:left="3234" w:hanging="1080"/>
      </w:pPr>
    </w:lvl>
    <w:lvl w:ilvl="4">
      <w:start w:val="1"/>
      <w:numFmt w:val="decimal"/>
      <w:lvlText w:val="%1.%2.%3.%4.%5."/>
      <w:lvlJc w:val="left"/>
      <w:pPr>
        <w:ind w:left="3952" w:hanging="1080"/>
      </w:pPr>
    </w:lvl>
    <w:lvl w:ilvl="5">
      <w:start w:val="1"/>
      <w:numFmt w:val="decimal"/>
      <w:lvlText w:val="%1.%2.%3.%4.%5.%6."/>
      <w:lvlJc w:val="left"/>
      <w:pPr>
        <w:ind w:left="5030" w:hanging="1440"/>
      </w:pPr>
    </w:lvl>
    <w:lvl w:ilvl="6">
      <w:start w:val="1"/>
      <w:numFmt w:val="decimal"/>
      <w:lvlText w:val="%1.%2.%3.%4.%5.%6.%7."/>
      <w:lvlJc w:val="left"/>
      <w:pPr>
        <w:ind w:left="6108" w:hanging="1800"/>
      </w:pPr>
    </w:lvl>
    <w:lvl w:ilvl="7">
      <w:start w:val="1"/>
      <w:numFmt w:val="decimal"/>
      <w:lvlText w:val="%1.%2.%3.%4.%5.%6.%7.%8."/>
      <w:lvlJc w:val="left"/>
      <w:pPr>
        <w:ind w:left="6826" w:hanging="1800"/>
      </w:pPr>
    </w:lvl>
    <w:lvl w:ilvl="8">
      <w:start w:val="1"/>
      <w:numFmt w:val="decimal"/>
      <w:lvlText w:val="%1.%2.%3.%4.%5.%6.%7.%8.%9."/>
      <w:lvlJc w:val="left"/>
      <w:pPr>
        <w:ind w:left="7904" w:hanging="2160"/>
      </w:pPr>
    </w:lvl>
  </w:abstractNum>
  <w:abstractNum w:abstractNumId="3" w15:restartNumberingAfterBreak="0">
    <w:nsid w:val="3F764A6A"/>
    <w:multiLevelType w:val="hybridMultilevel"/>
    <w:tmpl w:val="4F2846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74AC3CAE"/>
    <w:multiLevelType w:val="hybridMultilevel"/>
    <w:tmpl w:val="BA106CC6"/>
    <w:lvl w:ilvl="0" w:tplc="95A0A392">
      <w:start w:val="6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90631B"/>
    <w:multiLevelType w:val="hybridMultilevel"/>
    <w:tmpl w:val="38A211EE"/>
    <w:lvl w:ilvl="0" w:tplc="A0DA7B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33"/>
    <w:rsid w:val="00037D55"/>
    <w:rsid w:val="000B328C"/>
    <w:rsid w:val="000F53D1"/>
    <w:rsid w:val="000F595F"/>
    <w:rsid w:val="00107E4F"/>
    <w:rsid w:val="001B07B3"/>
    <w:rsid w:val="001E702B"/>
    <w:rsid w:val="002804B1"/>
    <w:rsid w:val="002E1D50"/>
    <w:rsid w:val="0037402A"/>
    <w:rsid w:val="003D4033"/>
    <w:rsid w:val="00426514"/>
    <w:rsid w:val="00441341"/>
    <w:rsid w:val="0048507F"/>
    <w:rsid w:val="00531F63"/>
    <w:rsid w:val="00572196"/>
    <w:rsid w:val="005B56BA"/>
    <w:rsid w:val="005B6508"/>
    <w:rsid w:val="00604E4A"/>
    <w:rsid w:val="00622229"/>
    <w:rsid w:val="00647E3C"/>
    <w:rsid w:val="00692F1F"/>
    <w:rsid w:val="00721B38"/>
    <w:rsid w:val="008A6354"/>
    <w:rsid w:val="008C6271"/>
    <w:rsid w:val="008C6B51"/>
    <w:rsid w:val="00966092"/>
    <w:rsid w:val="009671FC"/>
    <w:rsid w:val="009D78E6"/>
    <w:rsid w:val="00A008E4"/>
    <w:rsid w:val="00A135BE"/>
    <w:rsid w:val="00A40B8E"/>
    <w:rsid w:val="00A83320"/>
    <w:rsid w:val="00AA50EF"/>
    <w:rsid w:val="00AB1871"/>
    <w:rsid w:val="00AB57AB"/>
    <w:rsid w:val="00AC1A19"/>
    <w:rsid w:val="00AC2C5A"/>
    <w:rsid w:val="00AC66E6"/>
    <w:rsid w:val="00AC6939"/>
    <w:rsid w:val="00B23318"/>
    <w:rsid w:val="00B30236"/>
    <w:rsid w:val="00BD65BB"/>
    <w:rsid w:val="00BD6840"/>
    <w:rsid w:val="00BE7841"/>
    <w:rsid w:val="00BF28C6"/>
    <w:rsid w:val="00BF4B82"/>
    <w:rsid w:val="00C37102"/>
    <w:rsid w:val="00C65A4C"/>
    <w:rsid w:val="00CB78CA"/>
    <w:rsid w:val="00D07783"/>
    <w:rsid w:val="00D10B46"/>
    <w:rsid w:val="00DD0342"/>
    <w:rsid w:val="00DD10EE"/>
    <w:rsid w:val="00DE3394"/>
    <w:rsid w:val="00E10B9D"/>
    <w:rsid w:val="00E178E9"/>
    <w:rsid w:val="00EC298E"/>
    <w:rsid w:val="00EE2A0F"/>
    <w:rsid w:val="00F27690"/>
    <w:rsid w:val="00F35BFE"/>
    <w:rsid w:val="00F83963"/>
    <w:rsid w:val="00FC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9949"/>
  <w15:chartTrackingRefBased/>
  <w15:docId w15:val="{7B8E4C0E-5B3B-4D7D-A657-199976D7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033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3D40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D4033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5">
    <w:name w:val="No Spacing"/>
    <w:uiPriority w:val="1"/>
    <w:qFormat/>
    <w:rsid w:val="003D40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val="uk-UA" w:eastAsia="uk-UA" w:bidi="uk-UA"/>
    </w:rPr>
  </w:style>
  <w:style w:type="paragraph" w:styleId="a6">
    <w:name w:val="List Paragraph"/>
    <w:basedOn w:val="a"/>
    <w:uiPriority w:val="34"/>
    <w:qFormat/>
    <w:rsid w:val="003D4033"/>
    <w:pPr>
      <w:ind w:left="720"/>
      <w:contextualSpacing/>
    </w:pPr>
  </w:style>
  <w:style w:type="character" w:customStyle="1" w:styleId="2">
    <w:name w:val="Основной текст (2)_"/>
    <w:link w:val="20"/>
    <w:locked/>
    <w:rsid w:val="003D40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4033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2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7690"/>
    <w:rPr>
      <w:rFonts w:ascii="Segoe UI" w:eastAsiaTheme="minorEastAsia" w:hAnsi="Segoe UI" w:cs="Segoe UI"/>
      <w:sz w:val="18"/>
      <w:szCs w:val="18"/>
      <w:lang w:val="uk-UA" w:eastAsia="uk-UA"/>
    </w:rPr>
  </w:style>
  <w:style w:type="character" w:styleId="a9">
    <w:name w:val="Strong"/>
    <w:basedOn w:val="a0"/>
    <w:uiPriority w:val="22"/>
    <w:qFormat/>
    <w:rsid w:val="001B07B3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1B07B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B07B3"/>
    <w:rPr>
      <w:rFonts w:eastAsiaTheme="minorEastAsia"/>
      <w:sz w:val="16"/>
      <w:szCs w:val="16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DD1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НР</dc:creator>
  <cp:keywords/>
  <dc:description/>
  <cp:lastModifiedBy>Марина Кляпка</cp:lastModifiedBy>
  <cp:revision>2</cp:revision>
  <cp:lastPrinted>2026-01-06T09:07:00Z</cp:lastPrinted>
  <dcterms:created xsi:type="dcterms:W3CDTF">2026-01-12T09:04:00Z</dcterms:created>
  <dcterms:modified xsi:type="dcterms:W3CDTF">2026-01-12T09:04:00Z</dcterms:modified>
</cp:coreProperties>
</file>